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564"/>
        <w:tblW w:w="15434" w:type="dxa"/>
        <w:tblLook w:val="04A0" w:firstRow="1" w:lastRow="0" w:firstColumn="1" w:lastColumn="0" w:noHBand="0" w:noVBand="1"/>
      </w:tblPr>
      <w:tblGrid>
        <w:gridCol w:w="1413"/>
        <w:gridCol w:w="2268"/>
        <w:gridCol w:w="1701"/>
        <w:gridCol w:w="2131"/>
        <w:gridCol w:w="4111"/>
        <w:gridCol w:w="3810"/>
      </w:tblGrid>
      <w:tr w:rsidR="006464F3" w:rsidRPr="0055316C" w14:paraId="3394DC36" w14:textId="77777777" w:rsidTr="000639D7">
        <w:trPr>
          <w:trHeight w:val="416"/>
        </w:trPr>
        <w:tc>
          <w:tcPr>
            <w:tcW w:w="15434" w:type="dxa"/>
            <w:gridSpan w:val="6"/>
            <w:tcBorders>
              <w:top w:val="nil"/>
              <w:left w:val="nil"/>
              <w:bottom w:val="nil"/>
              <w:right w:val="nil"/>
            </w:tcBorders>
            <w:shd w:val="clear" w:color="auto" w:fill="FFC000"/>
          </w:tcPr>
          <w:p w14:paraId="142D9409" w14:textId="120B8E86" w:rsidR="006464F3" w:rsidRPr="0055316C" w:rsidRDefault="00133DC7" w:rsidP="000639D7">
            <w:pPr>
              <w:jc w:val="center"/>
              <w:rPr>
                <w:rFonts w:ascii="Calibri" w:hAnsi="Calibri" w:cs="Calibri"/>
                <w:b/>
                <w:bCs/>
                <w:sz w:val="36"/>
                <w:szCs w:val="36"/>
              </w:rPr>
            </w:pPr>
            <w:r>
              <w:rPr>
                <w:rFonts w:ascii="Calibri" w:hAnsi="Calibri" w:cs="Calibri"/>
                <w:b/>
                <w:bCs/>
                <w:sz w:val="36"/>
                <w:szCs w:val="36"/>
              </w:rPr>
              <w:t>Football</w:t>
            </w:r>
          </w:p>
        </w:tc>
      </w:tr>
      <w:tr w:rsidR="00595E45" w:rsidRPr="0055316C" w14:paraId="61B325EA" w14:textId="77777777" w:rsidTr="000639D7">
        <w:trPr>
          <w:trHeight w:val="552"/>
        </w:trPr>
        <w:tc>
          <w:tcPr>
            <w:tcW w:w="3681" w:type="dxa"/>
            <w:gridSpan w:val="2"/>
            <w:tcBorders>
              <w:top w:val="nil"/>
              <w:left w:val="nil"/>
              <w:bottom w:val="nil"/>
              <w:right w:val="nil"/>
            </w:tcBorders>
            <w:shd w:val="clear" w:color="auto" w:fill="C00000"/>
          </w:tcPr>
          <w:p w14:paraId="155FBF1D" w14:textId="6EED0520" w:rsidR="00595E45" w:rsidRPr="0055316C" w:rsidRDefault="00595E45" w:rsidP="000639D7">
            <w:pPr>
              <w:jc w:val="center"/>
              <w:rPr>
                <w:rFonts w:ascii="Calibri" w:hAnsi="Calibri" w:cs="Calibri"/>
                <w:b/>
                <w:bCs/>
              </w:rPr>
            </w:pPr>
            <w:r w:rsidRPr="0055316C">
              <w:rPr>
                <w:rFonts w:ascii="Calibri" w:hAnsi="Calibri" w:cs="Calibri"/>
                <w:b/>
                <w:bCs/>
                <w:sz w:val="32"/>
                <w:szCs w:val="32"/>
              </w:rPr>
              <w:t>Format</w:t>
            </w:r>
          </w:p>
        </w:tc>
        <w:tc>
          <w:tcPr>
            <w:tcW w:w="11753" w:type="dxa"/>
            <w:gridSpan w:val="4"/>
            <w:tcBorders>
              <w:top w:val="nil"/>
              <w:left w:val="nil"/>
              <w:bottom w:val="nil"/>
              <w:right w:val="nil"/>
            </w:tcBorders>
            <w:shd w:val="clear" w:color="auto" w:fill="C00000"/>
          </w:tcPr>
          <w:p w14:paraId="5C311302" w14:textId="634D3DF5" w:rsidR="00595E45" w:rsidRPr="0055316C" w:rsidRDefault="00595E45" w:rsidP="000639D7">
            <w:pPr>
              <w:jc w:val="center"/>
              <w:rPr>
                <w:rFonts w:ascii="Calibri" w:hAnsi="Calibri" w:cs="Calibri"/>
              </w:rPr>
            </w:pPr>
            <w:r w:rsidRPr="0055316C">
              <w:rPr>
                <w:rFonts w:ascii="Calibri" w:hAnsi="Calibri" w:cs="Calibri"/>
                <w:b/>
                <w:bCs/>
                <w:sz w:val="32"/>
                <w:szCs w:val="32"/>
              </w:rPr>
              <w:t>Aim:</w:t>
            </w:r>
          </w:p>
        </w:tc>
      </w:tr>
      <w:tr w:rsidR="00595E45" w:rsidRPr="0055316C" w14:paraId="6B39712D" w14:textId="77777777" w:rsidTr="000639D7">
        <w:trPr>
          <w:trHeight w:val="276"/>
        </w:trPr>
        <w:tc>
          <w:tcPr>
            <w:tcW w:w="1413" w:type="dxa"/>
            <w:tcBorders>
              <w:top w:val="nil"/>
              <w:left w:val="nil"/>
              <w:bottom w:val="nil"/>
              <w:right w:val="nil"/>
            </w:tcBorders>
            <w:shd w:val="clear" w:color="auto" w:fill="D9D9D9" w:themeFill="background1" w:themeFillShade="D9"/>
          </w:tcPr>
          <w:p w14:paraId="30C27B51" w14:textId="4A4D1142" w:rsidR="00595E45" w:rsidRPr="0055316C" w:rsidRDefault="00595E45" w:rsidP="000639D7">
            <w:pPr>
              <w:jc w:val="center"/>
              <w:rPr>
                <w:rFonts w:ascii="Calibri" w:hAnsi="Calibri" w:cs="Calibri"/>
                <w:b/>
                <w:bCs/>
              </w:rPr>
            </w:pPr>
            <w:r w:rsidRPr="0055316C">
              <w:rPr>
                <w:rFonts w:ascii="Calibri" w:hAnsi="Calibri" w:cs="Calibri"/>
                <w:b/>
                <w:bCs/>
              </w:rPr>
              <w:t>Number of Players</w:t>
            </w:r>
          </w:p>
        </w:tc>
        <w:tc>
          <w:tcPr>
            <w:tcW w:w="2268" w:type="dxa"/>
            <w:tcBorders>
              <w:top w:val="nil"/>
              <w:left w:val="nil"/>
              <w:bottom w:val="nil"/>
              <w:right w:val="nil"/>
            </w:tcBorders>
            <w:shd w:val="clear" w:color="auto" w:fill="F2F2F2" w:themeFill="background1" w:themeFillShade="F2"/>
          </w:tcPr>
          <w:p w14:paraId="76A50151" w14:textId="77777777" w:rsidR="00595E45" w:rsidRDefault="00133DC7" w:rsidP="000639D7">
            <w:pPr>
              <w:jc w:val="center"/>
              <w:rPr>
                <w:rFonts w:ascii="Calibri" w:hAnsi="Calibri" w:cs="Calibri"/>
              </w:rPr>
            </w:pPr>
            <w:r>
              <w:rPr>
                <w:rFonts w:ascii="Calibri" w:hAnsi="Calibri" w:cs="Calibri"/>
              </w:rPr>
              <w:t xml:space="preserve">7 </w:t>
            </w:r>
            <w:r w:rsidR="0055316C">
              <w:rPr>
                <w:rFonts w:ascii="Calibri" w:hAnsi="Calibri" w:cs="Calibri"/>
              </w:rPr>
              <w:t>per team</w:t>
            </w:r>
          </w:p>
          <w:p w14:paraId="3001AF30" w14:textId="1B0CA514" w:rsidR="007526C3" w:rsidRPr="0055316C" w:rsidRDefault="007526C3" w:rsidP="000639D7">
            <w:pPr>
              <w:jc w:val="center"/>
              <w:rPr>
                <w:rFonts w:ascii="Calibri" w:hAnsi="Calibri" w:cs="Calibri"/>
              </w:rPr>
            </w:pPr>
          </w:p>
        </w:tc>
        <w:tc>
          <w:tcPr>
            <w:tcW w:w="11753" w:type="dxa"/>
            <w:gridSpan w:val="4"/>
            <w:tcBorders>
              <w:top w:val="nil"/>
              <w:left w:val="nil"/>
              <w:bottom w:val="nil"/>
              <w:right w:val="nil"/>
            </w:tcBorders>
            <w:shd w:val="clear" w:color="auto" w:fill="D9D9D9" w:themeFill="background1" w:themeFillShade="D9"/>
          </w:tcPr>
          <w:p w14:paraId="0B021DAF" w14:textId="5BB49191" w:rsidR="00595E45" w:rsidRPr="0055316C" w:rsidRDefault="00595E45" w:rsidP="000639D7">
            <w:pPr>
              <w:rPr>
                <w:rFonts w:ascii="Calibri" w:hAnsi="Calibri" w:cs="Calibri"/>
              </w:rPr>
            </w:pPr>
            <w:r w:rsidRPr="0055316C">
              <w:rPr>
                <w:rFonts w:ascii="Calibri" w:hAnsi="Calibri" w:cs="Calibri"/>
              </w:rPr>
              <w:t>The game is played with two teams and the aim is score more</w:t>
            </w:r>
            <w:r w:rsidR="00F70F7B">
              <w:rPr>
                <w:rFonts w:ascii="Calibri" w:hAnsi="Calibri" w:cs="Calibri"/>
              </w:rPr>
              <w:t xml:space="preserve"> goal</w:t>
            </w:r>
            <w:r w:rsidRPr="0055316C">
              <w:rPr>
                <w:rFonts w:ascii="Calibri" w:hAnsi="Calibri" w:cs="Calibri"/>
              </w:rPr>
              <w:t xml:space="preserve"> than the other team in the allocated game time. </w:t>
            </w:r>
          </w:p>
        </w:tc>
      </w:tr>
      <w:tr w:rsidR="00D200A4" w:rsidRPr="0055316C" w14:paraId="36003A74" w14:textId="77777777" w:rsidTr="000639D7">
        <w:trPr>
          <w:trHeight w:val="280"/>
        </w:trPr>
        <w:tc>
          <w:tcPr>
            <w:tcW w:w="1413" w:type="dxa"/>
            <w:tcBorders>
              <w:top w:val="nil"/>
              <w:left w:val="nil"/>
              <w:bottom w:val="nil"/>
              <w:right w:val="nil"/>
            </w:tcBorders>
            <w:shd w:val="clear" w:color="auto" w:fill="D9D9D9" w:themeFill="background1" w:themeFillShade="D9"/>
          </w:tcPr>
          <w:p w14:paraId="15B7CACE" w14:textId="099BFE86" w:rsidR="00005AD1" w:rsidRPr="0055316C" w:rsidRDefault="00005AD1" w:rsidP="000639D7">
            <w:pPr>
              <w:jc w:val="center"/>
              <w:rPr>
                <w:rFonts w:ascii="Calibri" w:hAnsi="Calibri" w:cs="Calibri"/>
                <w:b/>
                <w:bCs/>
              </w:rPr>
            </w:pPr>
            <w:r w:rsidRPr="0055316C">
              <w:rPr>
                <w:rFonts w:ascii="Calibri" w:hAnsi="Calibri" w:cs="Calibri"/>
                <w:b/>
                <w:bCs/>
              </w:rPr>
              <w:t>Game Time</w:t>
            </w:r>
          </w:p>
        </w:tc>
        <w:tc>
          <w:tcPr>
            <w:tcW w:w="2268" w:type="dxa"/>
            <w:tcBorders>
              <w:top w:val="nil"/>
              <w:left w:val="nil"/>
              <w:bottom w:val="nil"/>
              <w:right w:val="nil"/>
            </w:tcBorders>
            <w:shd w:val="clear" w:color="auto" w:fill="F2F2F2" w:themeFill="background1" w:themeFillShade="F2"/>
          </w:tcPr>
          <w:p w14:paraId="46EBF343" w14:textId="642F3DCA" w:rsidR="00005AD1" w:rsidRPr="0055316C" w:rsidRDefault="006C4300" w:rsidP="000639D7">
            <w:pPr>
              <w:jc w:val="center"/>
              <w:rPr>
                <w:rFonts w:ascii="Calibri" w:hAnsi="Calibri" w:cs="Calibri"/>
              </w:rPr>
            </w:pPr>
            <w:r>
              <w:rPr>
                <w:rFonts w:ascii="Calibri" w:hAnsi="Calibri" w:cs="Calibri"/>
              </w:rPr>
              <w:t>15</w:t>
            </w:r>
            <w:r w:rsidR="00005AD1" w:rsidRPr="0055316C">
              <w:rPr>
                <w:rFonts w:ascii="Calibri" w:hAnsi="Calibri" w:cs="Calibri"/>
              </w:rPr>
              <w:t xml:space="preserve"> minutes per </w:t>
            </w:r>
            <w:r w:rsidR="006727D0">
              <w:rPr>
                <w:rFonts w:ascii="Calibri" w:hAnsi="Calibri" w:cs="Calibri"/>
              </w:rPr>
              <w:t>half.</w:t>
            </w:r>
          </w:p>
        </w:tc>
        <w:tc>
          <w:tcPr>
            <w:tcW w:w="1701" w:type="dxa"/>
            <w:tcBorders>
              <w:top w:val="nil"/>
              <w:left w:val="nil"/>
              <w:bottom w:val="nil"/>
              <w:right w:val="nil"/>
            </w:tcBorders>
            <w:shd w:val="clear" w:color="auto" w:fill="C00000"/>
          </w:tcPr>
          <w:p w14:paraId="64E0348B" w14:textId="274983AB" w:rsidR="00005AD1" w:rsidRPr="0055316C" w:rsidRDefault="00005AD1" w:rsidP="000639D7">
            <w:pPr>
              <w:jc w:val="center"/>
              <w:rPr>
                <w:rFonts w:ascii="Calibri" w:hAnsi="Calibri" w:cs="Calibri"/>
                <w:b/>
                <w:bCs/>
                <w:sz w:val="28"/>
                <w:szCs w:val="28"/>
              </w:rPr>
            </w:pPr>
            <w:r w:rsidRPr="0055316C">
              <w:rPr>
                <w:rFonts w:ascii="Calibri" w:hAnsi="Calibri" w:cs="Calibri"/>
                <w:b/>
                <w:bCs/>
                <w:sz w:val="28"/>
                <w:szCs w:val="28"/>
              </w:rPr>
              <w:t>Equipment</w:t>
            </w:r>
          </w:p>
        </w:tc>
        <w:tc>
          <w:tcPr>
            <w:tcW w:w="10052" w:type="dxa"/>
            <w:gridSpan w:val="3"/>
            <w:tcBorders>
              <w:top w:val="nil"/>
              <w:left w:val="nil"/>
              <w:bottom w:val="nil"/>
              <w:right w:val="nil"/>
            </w:tcBorders>
            <w:shd w:val="clear" w:color="auto" w:fill="F2F2F2" w:themeFill="background1" w:themeFillShade="F2"/>
          </w:tcPr>
          <w:p w14:paraId="4B772CD8" w14:textId="578E89AE" w:rsidR="00005AD1" w:rsidRPr="0055316C" w:rsidRDefault="00DD35BF" w:rsidP="000639D7">
            <w:pPr>
              <w:rPr>
                <w:rFonts w:ascii="Calibri" w:hAnsi="Calibri" w:cs="Calibri"/>
              </w:rPr>
            </w:pPr>
            <w:r>
              <w:rPr>
                <w:rFonts w:ascii="Calibri" w:hAnsi="Calibri" w:cs="Calibri"/>
              </w:rPr>
              <w:t>Football</w:t>
            </w:r>
            <w:r w:rsidR="00005AD1" w:rsidRPr="0055316C">
              <w:rPr>
                <w:rFonts w:ascii="Calibri" w:hAnsi="Calibri" w:cs="Calibri"/>
              </w:rPr>
              <w:t xml:space="preserve"> (Size </w:t>
            </w:r>
            <w:r w:rsidR="006C4300">
              <w:rPr>
                <w:rFonts w:ascii="Calibri" w:hAnsi="Calibri" w:cs="Calibri"/>
              </w:rPr>
              <w:t>3</w:t>
            </w:r>
            <w:r w:rsidR="00005AD1" w:rsidRPr="0055316C">
              <w:rPr>
                <w:rFonts w:ascii="Calibri" w:hAnsi="Calibri" w:cs="Calibri"/>
              </w:rPr>
              <w:t xml:space="preserve"> </w:t>
            </w:r>
            <w:r w:rsidR="003C2CE7">
              <w:rPr>
                <w:rFonts w:ascii="Calibri" w:hAnsi="Calibri" w:cs="Calibri"/>
              </w:rPr>
              <w:t xml:space="preserve">4 </w:t>
            </w:r>
            <w:r w:rsidR="00380FCB" w:rsidRPr="0055316C">
              <w:rPr>
                <w:rFonts w:ascii="Calibri" w:hAnsi="Calibri" w:cs="Calibri"/>
              </w:rPr>
              <w:t>-</w:t>
            </w:r>
            <w:r w:rsidR="00380FCB">
              <w:rPr>
                <w:rFonts w:ascii="Calibri" w:hAnsi="Calibri" w:cs="Calibri"/>
              </w:rPr>
              <w:t>7</w:t>
            </w:r>
            <w:r w:rsidR="00380FCB" w:rsidRPr="0055316C">
              <w:rPr>
                <w:rFonts w:ascii="Calibri" w:hAnsi="Calibri" w:cs="Calibri"/>
              </w:rPr>
              <w:t>-year-olds</w:t>
            </w:r>
            <w:r w:rsidR="00005AD1" w:rsidRPr="0055316C">
              <w:rPr>
                <w:rFonts w:ascii="Calibri" w:hAnsi="Calibri" w:cs="Calibri"/>
              </w:rPr>
              <w:t xml:space="preserve">, Size </w:t>
            </w:r>
            <w:r w:rsidR="00AC64B4">
              <w:rPr>
                <w:rFonts w:ascii="Calibri" w:hAnsi="Calibri" w:cs="Calibri"/>
              </w:rPr>
              <w:t>4</w:t>
            </w:r>
            <w:r w:rsidR="00005AD1" w:rsidRPr="0055316C">
              <w:rPr>
                <w:rFonts w:ascii="Calibri" w:hAnsi="Calibri" w:cs="Calibri"/>
              </w:rPr>
              <w:t xml:space="preserve"> </w:t>
            </w:r>
            <w:proofErr w:type="gramStart"/>
            <w:r w:rsidR="00AC64B4">
              <w:rPr>
                <w:rFonts w:ascii="Calibri" w:hAnsi="Calibri" w:cs="Calibri"/>
              </w:rPr>
              <w:t>8</w:t>
            </w:r>
            <w:r w:rsidR="00005AD1" w:rsidRPr="0055316C">
              <w:rPr>
                <w:rFonts w:ascii="Calibri" w:hAnsi="Calibri" w:cs="Calibri"/>
              </w:rPr>
              <w:t>-11 year olds</w:t>
            </w:r>
            <w:proofErr w:type="gramEnd"/>
            <w:r w:rsidR="00005AD1" w:rsidRPr="0055316C">
              <w:rPr>
                <w:rFonts w:ascii="Calibri" w:hAnsi="Calibri" w:cs="Calibri"/>
              </w:rPr>
              <w:t xml:space="preserve">), </w:t>
            </w:r>
            <w:r w:rsidR="003A16CC">
              <w:rPr>
                <w:rFonts w:ascii="Calibri" w:hAnsi="Calibri" w:cs="Calibri"/>
              </w:rPr>
              <w:t>Football Nets</w:t>
            </w:r>
            <w:r w:rsidR="00005AD1" w:rsidRPr="0055316C">
              <w:rPr>
                <w:rFonts w:ascii="Calibri" w:hAnsi="Calibri" w:cs="Calibri"/>
              </w:rPr>
              <w:t>, Bibs</w:t>
            </w:r>
            <w:r w:rsidR="00D758FF">
              <w:rPr>
                <w:rFonts w:ascii="Calibri" w:hAnsi="Calibri" w:cs="Calibri"/>
              </w:rPr>
              <w:t xml:space="preserve">. </w:t>
            </w:r>
          </w:p>
        </w:tc>
      </w:tr>
      <w:tr w:rsidR="00647E69" w:rsidRPr="0055316C" w14:paraId="1FE4A679" w14:textId="77777777" w:rsidTr="000639D7">
        <w:trPr>
          <w:trHeight w:val="281"/>
        </w:trPr>
        <w:tc>
          <w:tcPr>
            <w:tcW w:w="3681" w:type="dxa"/>
            <w:gridSpan w:val="2"/>
            <w:tcBorders>
              <w:top w:val="nil"/>
              <w:left w:val="nil"/>
              <w:bottom w:val="nil"/>
              <w:right w:val="nil"/>
            </w:tcBorders>
            <w:shd w:val="clear" w:color="auto" w:fill="FFC000"/>
          </w:tcPr>
          <w:p w14:paraId="471ADCEF" w14:textId="7E854C18" w:rsidR="00647E69" w:rsidRPr="0055316C" w:rsidRDefault="00DB0670" w:rsidP="000639D7">
            <w:pPr>
              <w:jc w:val="center"/>
              <w:rPr>
                <w:rFonts w:ascii="Calibri" w:hAnsi="Calibri" w:cs="Calibri"/>
                <w:b/>
                <w:bCs/>
                <w:sz w:val="28"/>
                <w:szCs w:val="28"/>
              </w:rPr>
            </w:pPr>
            <w:r w:rsidRPr="0055316C">
              <w:rPr>
                <w:rFonts w:ascii="Calibri" w:hAnsi="Calibri" w:cs="Calibri"/>
                <w:b/>
                <w:bCs/>
                <w:sz w:val="28"/>
                <w:szCs w:val="28"/>
              </w:rPr>
              <w:t>Scoring</w:t>
            </w:r>
          </w:p>
        </w:tc>
        <w:tc>
          <w:tcPr>
            <w:tcW w:w="11753" w:type="dxa"/>
            <w:gridSpan w:val="4"/>
            <w:tcBorders>
              <w:top w:val="nil"/>
              <w:left w:val="nil"/>
              <w:bottom w:val="nil"/>
              <w:right w:val="nil"/>
            </w:tcBorders>
            <w:shd w:val="clear" w:color="auto" w:fill="FFC000"/>
          </w:tcPr>
          <w:p w14:paraId="2A0BC080" w14:textId="3543A4D1" w:rsidR="00647E69" w:rsidRPr="0055316C" w:rsidRDefault="00647E69" w:rsidP="000639D7">
            <w:pPr>
              <w:jc w:val="center"/>
              <w:rPr>
                <w:rFonts w:ascii="Calibri" w:hAnsi="Calibri" w:cs="Calibri"/>
                <w:b/>
                <w:bCs/>
                <w:sz w:val="28"/>
                <w:szCs w:val="28"/>
              </w:rPr>
            </w:pPr>
            <w:r w:rsidRPr="0055316C">
              <w:rPr>
                <w:rFonts w:ascii="Calibri" w:hAnsi="Calibri" w:cs="Calibri"/>
                <w:b/>
                <w:bCs/>
                <w:sz w:val="28"/>
                <w:szCs w:val="28"/>
              </w:rPr>
              <w:t>Main Rules</w:t>
            </w:r>
          </w:p>
        </w:tc>
      </w:tr>
      <w:tr w:rsidR="000639D7" w:rsidRPr="0055316C" w14:paraId="245A244D" w14:textId="77777777" w:rsidTr="00842590">
        <w:trPr>
          <w:trHeight w:val="2613"/>
        </w:trPr>
        <w:tc>
          <w:tcPr>
            <w:tcW w:w="3681" w:type="dxa"/>
            <w:gridSpan w:val="2"/>
            <w:vMerge w:val="restart"/>
            <w:tcBorders>
              <w:top w:val="nil"/>
              <w:left w:val="nil"/>
              <w:right w:val="nil"/>
            </w:tcBorders>
            <w:shd w:val="clear" w:color="auto" w:fill="D9D9D9" w:themeFill="background1" w:themeFillShade="D9"/>
          </w:tcPr>
          <w:p w14:paraId="7E260411" w14:textId="1F800CC6" w:rsidR="000639D7" w:rsidRPr="0055316C" w:rsidRDefault="000639D7" w:rsidP="000639D7">
            <w:pPr>
              <w:rPr>
                <w:rFonts w:ascii="Calibri" w:hAnsi="Calibri" w:cs="Calibri"/>
              </w:rPr>
            </w:pPr>
          </w:p>
          <w:p w14:paraId="229569EE" w14:textId="6743A57A" w:rsidR="000639D7" w:rsidRDefault="000639D7" w:rsidP="000639D7">
            <w:pPr>
              <w:rPr>
                <w:rFonts w:ascii="Calibri" w:hAnsi="Calibri" w:cs="Calibri"/>
              </w:rPr>
            </w:pPr>
            <w:r>
              <w:rPr>
                <w:rFonts w:ascii="Calibri" w:hAnsi="Calibri" w:cs="Calibri"/>
                <w:b/>
                <w:bCs/>
              </w:rPr>
              <w:t xml:space="preserve">1 goal </w:t>
            </w:r>
            <w:r>
              <w:rPr>
                <w:rFonts w:ascii="Calibri" w:hAnsi="Calibri" w:cs="Calibri"/>
              </w:rPr>
              <w:t xml:space="preserve">is given if the whole of the ball is over the goal line between the goal posts and under the crossbar. </w:t>
            </w:r>
          </w:p>
          <w:p w14:paraId="0002D775" w14:textId="77777777" w:rsidR="00D200A4" w:rsidRPr="00BA4377" w:rsidRDefault="00D200A4" w:rsidP="000639D7">
            <w:pPr>
              <w:rPr>
                <w:rFonts w:ascii="Calibri" w:hAnsi="Calibri" w:cs="Calibri"/>
              </w:rPr>
            </w:pPr>
          </w:p>
          <w:p w14:paraId="77B553BA" w14:textId="1144EC5D" w:rsidR="000639D7" w:rsidRDefault="000639D7" w:rsidP="000639D7">
            <w:pPr>
              <w:rPr>
                <w:rFonts w:ascii="Calibri" w:hAnsi="Calibri" w:cs="Calibri"/>
              </w:rPr>
            </w:pPr>
          </w:p>
          <w:p w14:paraId="5F3CFAEF" w14:textId="77777777" w:rsidR="000639D7" w:rsidRDefault="00B0691E" w:rsidP="00B0691E">
            <w:pPr>
              <w:jc w:val="center"/>
              <w:rPr>
                <w:rFonts w:ascii="Calibri" w:hAnsi="Calibri" w:cs="Calibri"/>
              </w:rPr>
            </w:pPr>
            <w:r>
              <w:rPr>
                <w:noProof/>
              </w:rPr>
              <w:drawing>
                <wp:inline distT="0" distB="0" distL="0" distR="0" wp14:anchorId="68A678BC" wp14:editId="5C2B8F42">
                  <wp:extent cx="1879617" cy="1341120"/>
                  <wp:effectExtent l="0" t="0" r="6350" b="0"/>
                  <wp:docPr id="1727174314" name="Picture 1" descr="Goal-Line Technology by Price2014 on em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Line Technology by Price2014 on emaz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0128" cy="1355755"/>
                          </a:xfrm>
                          <a:prstGeom prst="rect">
                            <a:avLst/>
                          </a:prstGeom>
                          <a:noFill/>
                          <a:ln>
                            <a:noFill/>
                          </a:ln>
                        </pic:spPr>
                      </pic:pic>
                    </a:graphicData>
                  </a:graphic>
                </wp:inline>
              </w:drawing>
            </w:r>
          </w:p>
          <w:p w14:paraId="08B89DF5" w14:textId="77777777" w:rsidR="00B0691E" w:rsidRDefault="00B0691E" w:rsidP="00B0691E">
            <w:pPr>
              <w:jc w:val="center"/>
              <w:rPr>
                <w:rFonts w:ascii="Calibri" w:hAnsi="Calibri" w:cs="Calibri"/>
              </w:rPr>
            </w:pPr>
          </w:p>
          <w:p w14:paraId="6A7BB964" w14:textId="77777777" w:rsidR="00D200A4" w:rsidRDefault="00D200A4" w:rsidP="00B0691E">
            <w:pPr>
              <w:jc w:val="center"/>
              <w:rPr>
                <w:rFonts w:ascii="Calibri" w:hAnsi="Calibri" w:cs="Calibri"/>
              </w:rPr>
            </w:pPr>
          </w:p>
          <w:p w14:paraId="3FF41D9A" w14:textId="545C034B" w:rsidR="00B0691E" w:rsidRPr="0055316C" w:rsidRDefault="00D200A4" w:rsidP="00B0691E">
            <w:pPr>
              <w:jc w:val="center"/>
              <w:rPr>
                <w:rFonts w:ascii="Calibri" w:hAnsi="Calibri" w:cs="Calibri"/>
              </w:rPr>
            </w:pPr>
            <w:r>
              <w:rPr>
                <w:noProof/>
              </w:rPr>
              <w:drawing>
                <wp:inline distT="0" distB="0" distL="0" distR="0" wp14:anchorId="446882A8" wp14:editId="08105F13">
                  <wp:extent cx="1891804" cy="1287780"/>
                  <wp:effectExtent l="0" t="0" r="0" b="7620"/>
                  <wp:docPr id="1428439164" name="Picture 2" descr="Association footbal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ion football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503" cy="1293021"/>
                          </a:xfrm>
                          <a:prstGeom prst="rect">
                            <a:avLst/>
                          </a:prstGeom>
                          <a:noFill/>
                          <a:ln>
                            <a:noFill/>
                          </a:ln>
                        </pic:spPr>
                      </pic:pic>
                    </a:graphicData>
                  </a:graphic>
                </wp:inline>
              </w:drawing>
            </w:r>
          </w:p>
        </w:tc>
        <w:tc>
          <w:tcPr>
            <w:tcW w:w="11753" w:type="dxa"/>
            <w:gridSpan w:val="4"/>
            <w:tcBorders>
              <w:top w:val="nil"/>
              <w:left w:val="nil"/>
              <w:bottom w:val="nil"/>
              <w:right w:val="nil"/>
            </w:tcBorders>
            <w:shd w:val="clear" w:color="auto" w:fill="F2F2F2" w:themeFill="background1" w:themeFillShade="F2"/>
          </w:tcPr>
          <w:p w14:paraId="4931313A" w14:textId="70EFA592" w:rsidR="000639D7" w:rsidRPr="008D53B4" w:rsidRDefault="000639D7" w:rsidP="000639D7">
            <w:pPr>
              <w:pStyle w:val="ListParagraph"/>
              <w:numPr>
                <w:ilvl w:val="0"/>
                <w:numId w:val="2"/>
              </w:numPr>
              <w:tabs>
                <w:tab w:val="left" w:pos="2897"/>
              </w:tabs>
              <w:rPr>
                <w:rFonts w:ascii="Calibri" w:eastAsia="Times New Roman" w:hAnsi="Calibri" w:cs="Calibri"/>
                <w:color w:val="000000"/>
                <w:lang w:eastAsia="en-GB"/>
              </w:rPr>
            </w:pPr>
            <w:r w:rsidRPr="008D53B4">
              <w:rPr>
                <w:rFonts w:ascii="Calibri" w:eastAsia="Times New Roman" w:hAnsi="Calibri" w:cs="Calibri"/>
                <w:color w:val="000000"/>
                <w:lang w:eastAsia="en-GB"/>
              </w:rPr>
              <w:t xml:space="preserve">Each half is started by a kick off, one per team, a coin toss. If a goal is scored the conceding team will start with a kick off. </w:t>
            </w:r>
            <w:r>
              <w:rPr>
                <w:rFonts w:ascii="Calibri" w:eastAsia="Times New Roman" w:hAnsi="Calibri" w:cs="Calibri"/>
                <w:color w:val="000000"/>
                <w:lang w:eastAsia="en-GB"/>
              </w:rPr>
              <w:t xml:space="preserve">Each team will stay in their own half until the kick off is taken. </w:t>
            </w:r>
          </w:p>
          <w:p w14:paraId="44185C55" w14:textId="496A5BE2" w:rsidR="000639D7" w:rsidRDefault="000639D7" w:rsidP="000639D7">
            <w:pPr>
              <w:pStyle w:val="ListParagraph"/>
              <w:numPr>
                <w:ilvl w:val="0"/>
                <w:numId w:val="2"/>
              </w:numPr>
              <w:tabs>
                <w:tab w:val="left" w:pos="2897"/>
              </w:tabs>
              <w:rPr>
                <w:rFonts w:ascii="Calibri" w:eastAsia="Times New Roman" w:hAnsi="Calibri" w:cs="Calibri"/>
                <w:color w:val="000000"/>
                <w:lang w:eastAsia="en-GB"/>
              </w:rPr>
            </w:pPr>
            <w:r w:rsidRPr="0055316C">
              <w:rPr>
                <w:rFonts w:ascii="Calibri" w:eastAsia="Times New Roman" w:hAnsi="Calibri" w:cs="Calibri"/>
                <w:color w:val="000000"/>
                <w:lang w:eastAsia="en-GB"/>
              </w:rPr>
              <w:t xml:space="preserve">You need to keep yourself and the ball inside the playing area.  </w:t>
            </w:r>
            <w:r>
              <w:rPr>
                <w:rFonts w:ascii="Calibri" w:eastAsia="Times New Roman" w:hAnsi="Calibri" w:cs="Calibri"/>
                <w:color w:val="000000"/>
                <w:lang w:eastAsia="en-GB"/>
              </w:rPr>
              <w:t xml:space="preserve">If the ball leaves the pitch via the touch line, the opposing team restarts with a kick in (the ball must be stationary on the floor). </w:t>
            </w:r>
          </w:p>
          <w:p w14:paraId="2D7190B6" w14:textId="669C8B5F" w:rsidR="000639D7" w:rsidRPr="00004C9C" w:rsidRDefault="000639D7" w:rsidP="000639D7">
            <w:pPr>
              <w:pStyle w:val="ListParagraph"/>
              <w:numPr>
                <w:ilvl w:val="0"/>
                <w:numId w:val="2"/>
              </w:numPr>
              <w:tabs>
                <w:tab w:val="left" w:pos="2897"/>
              </w:tabs>
              <w:rPr>
                <w:rFonts w:ascii="Calibri" w:eastAsia="Times New Roman" w:hAnsi="Calibri" w:cs="Calibri"/>
                <w:color w:val="000000"/>
                <w:lang w:eastAsia="en-GB"/>
              </w:rPr>
            </w:pPr>
            <w:r>
              <w:rPr>
                <w:rFonts w:ascii="Calibri" w:eastAsia="Times New Roman" w:hAnsi="Calibri" w:cs="Calibri"/>
                <w:color w:val="000000"/>
                <w:lang w:eastAsia="en-GB"/>
              </w:rPr>
              <w:t xml:space="preserve">If attacking team kicks the ball out of play of the oppositions goal line a goal kick is given to the opposing team. This must be taken anywhere in that team’s penalty area. If the defensive team hits the ball out of their own goal line, a corner kick is given to the opposing team. </w:t>
            </w:r>
          </w:p>
          <w:p w14:paraId="21EB9F3F" w14:textId="77777777" w:rsidR="000639D7" w:rsidRDefault="000639D7" w:rsidP="000639D7">
            <w:pPr>
              <w:pStyle w:val="ListParagraph"/>
              <w:numPr>
                <w:ilvl w:val="0"/>
                <w:numId w:val="2"/>
              </w:numPr>
              <w:tabs>
                <w:tab w:val="left" w:pos="2897"/>
              </w:tabs>
              <w:rPr>
                <w:rFonts w:ascii="Calibri" w:eastAsia="Times New Roman" w:hAnsi="Calibri" w:cs="Calibri"/>
                <w:color w:val="000000"/>
                <w:lang w:eastAsia="en-GB"/>
              </w:rPr>
            </w:pPr>
            <w:r>
              <w:rPr>
                <w:rFonts w:ascii="Calibri" w:eastAsia="Times New Roman" w:hAnsi="Calibri" w:cs="Calibri"/>
                <w:color w:val="000000"/>
                <w:lang w:eastAsia="en-GB"/>
              </w:rPr>
              <w:t>Each team consists of 1 goalkeeper, 6 outfield players. The goalkeeper can only use their hands in their team’s penalty area.</w:t>
            </w:r>
          </w:p>
          <w:p w14:paraId="448102ED" w14:textId="6B32AE73" w:rsidR="000639D7" w:rsidRPr="00842590" w:rsidRDefault="000639D7" w:rsidP="00842590">
            <w:pPr>
              <w:pStyle w:val="ListParagraph"/>
              <w:numPr>
                <w:ilvl w:val="0"/>
                <w:numId w:val="2"/>
              </w:numPr>
              <w:tabs>
                <w:tab w:val="left" w:pos="2897"/>
              </w:tabs>
              <w:rPr>
                <w:rFonts w:ascii="Calibri" w:eastAsia="Times New Roman" w:hAnsi="Calibri" w:cs="Calibri"/>
                <w:color w:val="000000"/>
                <w:lang w:eastAsia="en-GB"/>
              </w:rPr>
            </w:pPr>
            <w:r>
              <w:rPr>
                <w:rFonts w:ascii="Calibri" w:eastAsia="Times New Roman" w:hAnsi="Calibri" w:cs="Calibri"/>
                <w:color w:val="000000"/>
                <w:lang w:eastAsia="en-GB"/>
              </w:rPr>
              <w:t xml:space="preserve">If a player is fouled, then either of the below free kick can take place. </w:t>
            </w:r>
          </w:p>
        </w:tc>
      </w:tr>
      <w:tr w:rsidR="000639D7" w:rsidRPr="0055316C" w14:paraId="3D335002" w14:textId="77777777" w:rsidTr="000639D7">
        <w:trPr>
          <w:trHeight w:val="392"/>
        </w:trPr>
        <w:tc>
          <w:tcPr>
            <w:tcW w:w="3681" w:type="dxa"/>
            <w:gridSpan w:val="2"/>
            <w:vMerge/>
            <w:tcBorders>
              <w:left w:val="nil"/>
              <w:right w:val="nil"/>
            </w:tcBorders>
            <w:shd w:val="clear" w:color="auto" w:fill="D9D9D9" w:themeFill="background1" w:themeFillShade="D9"/>
          </w:tcPr>
          <w:p w14:paraId="2A3D23C8" w14:textId="77777777" w:rsidR="000639D7" w:rsidRPr="0055316C" w:rsidRDefault="000639D7" w:rsidP="000639D7">
            <w:pPr>
              <w:tabs>
                <w:tab w:val="left" w:pos="2897"/>
              </w:tabs>
              <w:rPr>
                <w:rFonts w:ascii="Calibri" w:eastAsia="Times New Roman" w:hAnsi="Calibri" w:cs="Calibri"/>
                <w:color w:val="000000"/>
                <w:lang w:eastAsia="en-GB"/>
              </w:rPr>
            </w:pPr>
          </w:p>
        </w:tc>
        <w:tc>
          <w:tcPr>
            <w:tcW w:w="11753" w:type="dxa"/>
            <w:gridSpan w:val="4"/>
            <w:tcBorders>
              <w:top w:val="nil"/>
              <w:left w:val="nil"/>
              <w:bottom w:val="nil"/>
              <w:right w:val="nil"/>
            </w:tcBorders>
            <w:shd w:val="clear" w:color="auto" w:fill="C00000"/>
          </w:tcPr>
          <w:p w14:paraId="06927F89" w14:textId="4F8C1122" w:rsidR="000639D7" w:rsidRPr="0055316C" w:rsidRDefault="000639D7" w:rsidP="000639D7">
            <w:pPr>
              <w:tabs>
                <w:tab w:val="left" w:pos="2897"/>
              </w:tabs>
              <w:jc w:val="center"/>
              <w:rPr>
                <w:rFonts w:ascii="Calibri" w:eastAsia="Times New Roman" w:hAnsi="Calibri" w:cs="Calibri"/>
                <w:b/>
                <w:bCs/>
                <w:color w:val="000000"/>
                <w:lang w:eastAsia="en-GB"/>
              </w:rPr>
            </w:pPr>
            <w:r>
              <w:rPr>
                <w:rFonts w:ascii="Calibri" w:hAnsi="Calibri" w:cs="Calibri"/>
                <w:b/>
                <w:bCs/>
                <w:sz w:val="28"/>
                <w:szCs w:val="28"/>
              </w:rPr>
              <w:t>Types of Free Kicks</w:t>
            </w:r>
          </w:p>
        </w:tc>
      </w:tr>
      <w:tr w:rsidR="00D200A4" w:rsidRPr="0055316C" w14:paraId="4FD15CCA" w14:textId="124C42C6" w:rsidTr="00F85C93">
        <w:trPr>
          <w:trHeight w:val="456"/>
        </w:trPr>
        <w:tc>
          <w:tcPr>
            <w:tcW w:w="3681" w:type="dxa"/>
            <w:gridSpan w:val="2"/>
            <w:vMerge/>
            <w:tcBorders>
              <w:left w:val="nil"/>
              <w:right w:val="nil"/>
            </w:tcBorders>
            <w:shd w:val="clear" w:color="auto" w:fill="D9D9D9" w:themeFill="background1" w:themeFillShade="D9"/>
          </w:tcPr>
          <w:p w14:paraId="5DDE786F" w14:textId="77777777" w:rsidR="000639D7" w:rsidRPr="0055316C" w:rsidRDefault="000639D7" w:rsidP="000639D7">
            <w:pPr>
              <w:tabs>
                <w:tab w:val="left" w:pos="2897"/>
              </w:tabs>
              <w:rPr>
                <w:rFonts w:ascii="Calibri" w:eastAsia="Times New Roman" w:hAnsi="Calibri" w:cs="Calibri"/>
                <w:color w:val="000000"/>
                <w:lang w:eastAsia="en-GB"/>
              </w:rPr>
            </w:pPr>
          </w:p>
        </w:tc>
        <w:tc>
          <w:tcPr>
            <w:tcW w:w="3832" w:type="dxa"/>
            <w:gridSpan w:val="2"/>
            <w:tcBorders>
              <w:top w:val="nil"/>
              <w:left w:val="nil"/>
              <w:bottom w:val="nil"/>
              <w:right w:val="single" w:sz="4" w:space="0" w:color="auto"/>
            </w:tcBorders>
            <w:shd w:val="clear" w:color="auto" w:fill="FFC000"/>
          </w:tcPr>
          <w:p w14:paraId="3ABF1690" w14:textId="3087FCD2" w:rsidR="000639D7" w:rsidRPr="0055316C" w:rsidRDefault="000639D7" w:rsidP="00842590">
            <w:pPr>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Indirect Free Kick</w:t>
            </w:r>
          </w:p>
        </w:tc>
        <w:tc>
          <w:tcPr>
            <w:tcW w:w="4111" w:type="dxa"/>
            <w:tcBorders>
              <w:top w:val="nil"/>
              <w:left w:val="single" w:sz="4" w:space="0" w:color="auto"/>
              <w:bottom w:val="nil"/>
              <w:right w:val="nil"/>
            </w:tcBorders>
            <w:shd w:val="clear" w:color="auto" w:fill="FFC000"/>
          </w:tcPr>
          <w:p w14:paraId="44EEA566" w14:textId="57D5D18A" w:rsidR="000639D7" w:rsidRPr="0055316C" w:rsidRDefault="000639D7" w:rsidP="00842590">
            <w:pPr>
              <w:tabs>
                <w:tab w:val="left" w:pos="2897"/>
              </w:tabs>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Direct Free Kick</w:t>
            </w:r>
          </w:p>
        </w:tc>
        <w:tc>
          <w:tcPr>
            <w:tcW w:w="3810" w:type="dxa"/>
            <w:tcBorders>
              <w:top w:val="nil"/>
              <w:left w:val="single" w:sz="4" w:space="0" w:color="auto"/>
              <w:bottom w:val="nil"/>
              <w:right w:val="nil"/>
            </w:tcBorders>
            <w:shd w:val="clear" w:color="auto" w:fill="FFC000"/>
          </w:tcPr>
          <w:p w14:paraId="12AA6732" w14:textId="1283DC54" w:rsidR="000639D7" w:rsidRPr="0055316C" w:rsidRDefault="000639D7" w:rsidP="00842590">
            <w:pPr>
              <w:tabs>
                <w:tab w:val="left" w:pos="2897"/>
              </w:tabs>
              <w:jc w:val="center"/>
              <w:rPr>
                <w:rFonts w:ascii="Calibri" w:eastAsia="Times New Roman" w:hAnsi="Calibri" w:cs="Calibri"/>
                <w:b/>
                <w:bCs/>
                <w:color w:val="000000"/>
                <w:lang w:eastAsia="en-GB"/>
              </w:rPr>
            </w:pPr>
            <w:r>
              <w:rPr>
                <w:rFonts w:ascii="Calibri" w:eastAsia="Times New Roman" w:hAnsi="Calibri" w:cs="Calibri"/>
                <w:b/>
                <w:bCs/>
                <w:color w:val="000000"/>
                <w:lang w:eastAsia="en-GB"/>
              </w:rPr>
              <w:t>Penalty Kick</w:t>
            </w:r>
          </w:p>
        </w:tc>
      </w:tr>
      <w:tr w:rsidR="00D200A4" w:rsidRPr="0055316C" w14:paraId="7E36B1F6" w14:textId="77777777" w:rsidTr="00F85C93">
        <w:trPr>
          <w:trHeight w:val="391"/>
        </w:trPr>
        <w:tc>
          <w:tcPr>
            <w:tcW w:w="3681" w:type="dxa"/>
            <w:gridSpan w:val="2"/>
            <w:vMerge/>
            <w:tcBorders>
              <w:left w:val="nil"/>
              <w:right w:val="nil"/>
            </w:tcBorders>
            <w:shd w:val="clear" w:color="auto" w:fill="D9D9D9" w:themeFill="background1" w:themeFillShade="D9"/>
          </w:tcPr>
          <w:p w14:paraId="5553F7D3" w14:textId="77777777" w:rsidR="000639D7" w:rsidRPr="0055316C" w:rsidRDefault="000639D7" w:rsidP="000639D7">
            <w:pPr>
              <w:tabs>
                <w:tab w:val="left" w:pos="2897"/>
              </w:tabs>
              <w:rPr>
                <w:rFonts w:ascii="Calibri" w:eastAsia="Times New Roman" w:hAnsi="Calibri" w:cs="Calibri"/>
                <w:color w:val="000000"/>
                <w:lang w:eastAsia="en-GB"/>
              </w:rPr>
            </w:pPr>
          </w:p>
        </w:tc>
        <w:tc>
          <w:tcPr>
            <w:tcW w:w="3832" w:type="dxa"/>
            <w:gridSpan w:val="2"/>
            <w:tcBorders>
              <w:top w:val="nil"/>
              <w:left w:val="nil"/>
              <w:bottom w:val="nil"/>
              <w:right w:val="nil"/>
            </w:tcBorders>
            <w:shd w:val="clear" w:color="auto" w:fill="F2F2F2" w:themeFill="background1" w:themeFillShade="F2"/>
          </w:tcPr>
          <w:p w14:paraId="11574122" w14:textId="55927DB8" w:rsidR="000639D7" w:rsidRPr="0094093C" w:rsidRDefault="00730BE4" w:rsidP="0094093C">
            <w:pPr>
              <w:jc w:val="center"/>
              <w:rPr>
                <w:rFonts w:ascii="Calibri" w:hAnsi="Calibri" w:cs="Calibri"/>
                <w:b/>
                <w:bCs/>
                <w:sz w:val="18"/>
                <w:szCs w:val="18"/>
              </w:rPr>
            </w:pPr>
            <w:r w:rsidRPr="0094093C">
              <w:rPr>
                <w:rFonts w:ascii="Calibri" w:hAnsi="Calibri" w:cs="Calibri"/>
                <w:b/>
                <w:bCs/>
                <w:sz w:val="18"/>
                <w:szCs w:val="18"/>
              </w:rPr>
              <w:t xml:space="preserve">This is a free kick that takes place from where the incident takes place. </w:t>
            </w:r>
            <w:r w:rsidR="00B03DE5" w:rsidRPr="0094093C">
              <w:rPr>
                <w:rFonts w:ascii="Calibri" w:hAnsi="Calibri" w:cs="Calibri"/>
                <w:b/>
                <w:bCs/>
                <w:sz w:val="18"/>
                <w:szCs w:val="18"/>
              </w:rPr>
              <w:t>The ball must hit another player before it enters t</w:t>
            </w:r>
            <w:r w:rsidR="00707E6C" w:rsidRPr="0094093C">
              <w:rPr>
                <w:rFonts w:ascii="Calibri" w:hAnsi="Calibri" w:cs="Calibri"/>
                <w:b/>
                <w:bCs/>
                <w:sz w:val="18"/>
                <w:szCs w:val="18"/>
              </w:rPr>
              <w:t>he goal.</w:t>
            </w:r>
          </w:p>
        </w:tc>
        <w:tc>
          <w:tcPr>
            <w:tcW w:w="4111" w:type="dxa"/>
            <w:tcBorders>
              <w:top w:val="nil"/>
              <w:left w:val="nil"/>
              <w:bottom w:val="nil"/>
              <w:right w:val="nil"/>
            </w:tcBorders>
            <w:shd w:val="clear" w:color="auto" w:fill="F2F2F2" w:themeFill="background1" w:themeFillShade="F2"/>
          </w:tcPr>
          <w:p w14:paraId="5B6A62E8" w14:textId="0B355736" w:rsidR="000639D7" w:rsidRPr="0094093C" w:rsidRDefault="00BC3DE4" w:rsidP="0094093C">
            <w:pPr>
              <w:tabs>
                <w:tab w:val="left" w:pos="2897"/>
              </w:tabs>
              <w:jc w:val="center"/>
              <w:rPr>
                <w:rFonts w:ascii="Calibri" w:hAnsi="Calibri" w:cs="Calibri"/>
                <w:b/>
                <w:bCs/>
                <w:sz w:val="18"/>
                <w:szCs w:val="18"/>
              </w:rPr>
            </w:pPr>
            <w:r w:rsidRPr="0094093C">
              <w:rPr>
                <w:rFonts w:ascii="Calibri" w:hAnsi="Calibri" w:cs="Calibri"/>
                <w:b/>
                <w:bCs/>
                <w:sz w:val="18"/>
                <w:szCs w:val="18"/>
              </w:rPr>
              <w:t xml:space="preserve">This is a free kick that </w:t>
            </w:r>
            <w:r w:rsidR="00C16787" w:rsidRPr="0094093C">
              <w:rPr>
                <w:rFonts w:ascii="Calibri" w:hAnsi="Calibri" w:cs="Calibri"/>
                <w:b/>
                <w:bCs/>
                <w:sz w:val="18"/>
                <w:szCs w:val="18"/>
              </w:rPr>
              <w:t xml:space="preserve">takes place from </w:t>
            </w:r>
            <w:r w:rsidR="00730BE4" w:rsidRPr="0094093C">
              <w:rPr>
                <w:rFonts w:ascii="Calibri" w:hAnsi="Calibri" w:cs="Calibri"/>
                <w:b/>
                <w:bCs/>
                <w:sz w:val="18"/>
                <w:szCs w:val="18"/>
              </w:rPr>
              <w:t xml:space="preserve">where the incident takes place. </w:t>
            </w:r>
            <w:r w:rsidR="00707E6C" w:rsidRPr="0094093C">
              <w:rPr>
                <w:rFonts w:ascii="Calibri" w:hAnsi="Calibri" w:cs="Calibri"/>
                <w:b/>
                <w:bCs/>
                <w:sz w:val="18"/>
                <w:szCs w:val="18"/>
              </w:rPr>
              <w:t>Ball can go straight in the goal from the kick.</w:t>
            </w:r>
          </w:p>
        </w:tc>
        <w:tc>
          <w:tcPr>
            <w:tcW w:w="3810" w:type="dxa"/>
            <w:tcBorders>
              <w:top w:val="nil"/>
              <w:left w:val="nil"/>
              <w:bottom w:val="nil"/>
              <w:right w:val="nil"/>
            </w:tcBorders>
            <w:shd w:val="clear" w:color="auto" w:fill="F2F2F2" w:themeFill="background1" w:themeFillShade="F2"/>
          </w:tcPr>
          <w:p w14:paraId="1B6148E8" w14:textId="72F9795B" w:rsidR="000639D7" w:rsidRPr="0094093C" w:rsidRDefault="00730BE4" w:rsidP="0094093C">
            <w:pPr>
              <w:tabs>
                <w:tab w:val="left" w:pos="2897"/>
              </w:tabs>
              <w:jc w:val="center"/>
              <w:rPr>
                <w:rFonts w:ascii="Calibri" w:eastAsia="Times New Roman" w:hAnsi="Calibri" w:cs="Calibri"/>
                <w:b/>
                <w:bCs/>
                <w:color w:val="000000"/>
                <w:sz w:val="18"/>
                <w:szCs w:val="18"/>
                <w:lang w:eastAsia="en-GB"/>
              </w:rPr>
            </w:pPr>
            <w:r w:rsidRPr="0094093C">
              <w:rPr>
                <w:rFonts w:ascii="Calibri" w:eastAsia="Times New Roman" w:hAnsi="Calibri" w:cs="Calibri"/>
                <w:b/>
                <w:bCs/>
                <w:color w:val="000000"/>
                <w:sz w:val="18"/>
                <w:szCs w:val="18"/>
                <w:lang w:eastAsia="en-GB"/>
              </w:rPr>
              <w:t xml:space="preserve">This is taken from </w:t>
            </w:r>
            <w:r w:rsidR="00842590" w:rsidRPr="0094093C">
              <w:rPr>
                <w:rFonts w:ascii="Calibri" w:eastAsia="Times New Roman" w:hAnsi="Calibri" w:cs="Calibri"/>
                <w:b/>
                <w:bCs/>
                <w:color w:val="000000"/>
                <w:sz w:val="18"/>
                <w:szCs w:val="18"/>
                <w:lang w:eastAsia="en-GB"/>
              </w:rPr>
              <w:t>the penalty spot of the team who committed the foul.</w:t>
            </w:r>
          </w:p>
        </w:tc>
      </w:tr>
      <w:tr w:rsidR="00D200A4" w:rsidRPr="0055316C" w14:paraId="79E67B96" w14:textId="77777777" w:rsidTr="00F85C93">
        <w:trPr>
          <w:trHeight w:val="2852"/>
        </w:trPr>
        <w:tc>
          <w:tcPr>
            <w:tcW w:w="3681" w:type="dxa"/>
            <w:gridSpan w:val="2"/>
            <w:vMerge/>
            <w:tcBorders>
              <w:left w:val="nil"/>
              <w:bottom w:val="nil"/>
              <w:right w:val="nil"/>
            </w:tcBorders>
            <w:shd w:val="clear" w:color="auto" w:fill="D9D9D9" w:themeFill="background1" w:themeFillShade="D9"/>
          </w:tcPr>
          <w:p w14:paraId="079F1B8D" w14:textId="77777777" w:rsidR="002538D5" w:rsidRPr="0055316C" w:rsidRDefault="002538D5" w:rsidP="002538D5">
            <w:pPr>
              <w:tabs>
                <w:tab w:val="left" w:pos="2897"/>
              </w:tabs>
              <w:rPr>
                <w:rFonts w:ascii="Calibri" w:eastAsia="Times New Roman" w:hAnsi="Calibri" w:cs="Calibri"/>
                <w:color w:val="000000"/>
                <w:lang w:eastAsia="en-GB"/>
              </w:rPr>
            </w:pPr>
          </w:p>
        </w:tc>
        <w:tc>
          <w:tcPr>
            <w:tcW w:w="3832" w:type="dxa"/>
            <w:gridSpan w:val="2"/>
            <w:tcBorders>
              <w:top w:val="nil"/>
              <w:left w:val="nil"/>
              <w:bottom w:val="nil"/>
              <w:right w:val="nil"/>
            </w:tcBorders>
            <w:shd w:val="clear" w:color="auto" w:fill="F2F2F2" w:themeFill="background1" w:themeFillShade="F2"/>
          </w:tcPr>
          <w:p w14:paraId="6AC9F1D4" w14:textId="1C4B96D0" w:rsidR="002538D5" w:rsidRDefault="002538D5" w:rsidP="002538D5">
            <w:pPr>
              <w:rPr>
                <w:rFonts w:ascii="Calibri" w:hAnsi="Calibri" w:cs="Calibri"/>
                <w:b/>
                <w:bCs/>
              </w:rPr>
            </w:pPr>
            <w:r>
              <w:rPr>
                <w:rFonts w:ascii="Calibri" w:hAnsi="Calibri" w:cs="Calibri"/>
                <w:b/>
                <w:bCs/>
              </w:rPr>
              <w:t xml:space="preserve">It is awarded if a player: </w:t>
            </w:r>
          </w:p>
          <w:p w14:paraId="2E5FD56E" w14:textId="11286530" w:rsidR="002538D5" w:rsidRDefault="002538D5" w:rsidP="002538D5">
            <w:pPr>
              <w:pStyle w:val="ListParagraph"/>
              <w:numPr>
                <w:ilvl w:val="0"/>
                <w:numId w:val="8"/>
              </w:numPr>
              <w:rPr>
                <w:rFonts w:ascii="Calibri" w:hAnsi="Calibri" w:cs="Calibri"/>
                <w:b/>
                <w:bCs/>
              </w:rPr>
            </w:pPr>
            <w:r>
              <w:rPr>
                <w:rFonts w:ascii="Calibri" w:hAnsi="Calibri" w:cs="Calibri"/>
                <w:b/>
                <w:bCs/>
              </w:rPr>
              <w:t xml:space="preserve">Touches or controls the ball with their hands after being kicked at them by a teammate. </w:t>
            </w:r>
          </w:p>
          <w:p w14:paraId="46763DCB" w14:textId="77777777" w:rsidR="002538D5" w:rsidRDefault="002538D5" w:rsidP="002538D5">
            <w:pPr>
              <w:pStyle w:val="ListParagraph"/>
              <w:numPr>
                <w:ilvl w:val="0"/>
                <w:numId w:val="8"/>
              </w:numPr>
              <w:rPr>
                <w:rFonts w:ascii="Calibri" w:hAnsi="Calibri" w:cs="Calibri"/>
                <w:b/>
                <w:bCs/>
              </w:rPr>
            </w:pPr>
            <w:r>
              <w:rPr>
                <w:rFonts w:ascii="Calibri" w:hAnsi="Calibri" w:cs="Calibri"/>
                <w:b/>
                <w:bCs/>
              </w:rPr>
              <w:t>Plays in a dangerous manner.</w:t>
            </w:r>
          </w:p>
          <w:p w14:paraId="2EF79322" w14:textId="77777777" w:rsidR="002538D5" w:rsidRDefault="002538D5" w:rsidP="002538D5">
            <w:pPr>
              <w:pStyle w:val="ListParagraph"/>
              <w:numPr>
                <w:ilvl w:val="0"/>
                <w:numId w:val="8"/>
              </w:numPr>
              <w:rPr>
                <w:rFonts w:ascii="Calibri" w:hAnsi="Calibri" w:cs="Calibri"/>
                <w:b/>
                <w:bCs/>
              </w:rPr>
            </w:pPr>
            <w:r>
              <w:rPr>
                <w:rFonts w:ascii="Calibri" w:hAnsi="Calibri" w:cs="Calibri"/>
                <w:b/>
                <w:bCs/>
              </w:rPr>
              <w:t xml:space="preserve">Stops the progress of an opponent when the ball is not being player. </w:t>
            </w:r>
          </w:p>
          <w:p w14:paraId="7DF0ABA3" w14:textId="0A287397" w:rsidR="002538D5" w:rsidRPr="00816087" w:rsidRDefault="002538D5" w:rsidP="002538D5">
            <w:pPr>
              <w:pStyle w:val="ListParagraph"/>
              <w:numPr>
                <w:ilvl w:val="0"/>
                <w:numId w:val="8"/>
              </w:numPr>
              <w:rPr>
                <w:rFonts w:ascii="Calibri" w:hAnsi="Calibri" w:cs="Calibri"/>
                <w:b/>
                <w:bCs/>
              </w:rPr>
            </w:pPr>
            <w:r>
              <w:rPr>
                <w:rFonts w:ascii="Calibri" w:hAnsi="Calibri" w:cs="Calibri"/>
                <w:b/>
                <w:bCs/>
              </w:rPr>
              <w:t xml:space="preserve">Prevents the goalkeeper from releasing the ball from his hands. </w:t>
            </w:r>
          </w:p>
        </w:tc>
        <w:tc>
          <w:tcPr>
            <w:tcW w:w="4111" w:type="dxa"/>
            <w:tcBorders>
              <w:top w:val="nil"/>
              <w:left w:val="nil"/>
              <w:bottom w:val="nil"/>
              <w:right w:val="nil"/>
            </w:tcBorders>
            <w:shd w:val="clear" w:color="auto" w:fill="F2F2F2" w:themeFill="background1" w:themeFillShade="F2"/>
          </w:tcPr>
          <w:p w14:paraId="32740B2F" w14:textId="32187661" w:rsidR="002538D5" w:rsidRPr="00480D81" w:rsidRDefault="002538D5" w:rsidP="002538D5">
            <w:pPr>
              <w:tabs>
                <w:tab w:val="left" w:pos="2897"/>
              </w:tabs>
              <w:rPr>
                <w:rFonts w:ascii="Calibri" w:hAnsi="Calibri" w:cs="Calibri"/>
                <w:b/>
                <w:bCs/>
              </w:rPr>
            </w:pPr>
            <w:r w:rsidRPr="00480D81">
              <w:rPr>
                <w:rFonts w:ascii="Calibri" w:hAnsi="Calibri" w:cs="Calibri"/>
                <w:b/>
                <w:bCs/>
              </w:rPr>
              <w:t>It is awarded if</w:t>
            </w:r>
            <w:r>
              <w:rPr>
                <w:rFonts w:ascii="Calibri" w:hAnsi="Calibri" w:cs="Calibri"/>
                <w:b/>
                <w:bCs/>
              </w:rPr>
              <w:t xml:space="preserve"> a player</w:t>
            </w:r>
            <w:r w:rsidRPr="00480D81">
              <w:rPr>
                <w:rFonts w:ascii="Calibri" w:hAnsi="Calibri" w:cs="Calibri"/>
                <w:b/>
                <w:bCs/>
              </w:rPr>
              <w:t>:</w:t>
            </w:r>
          </w:p>
          <w:p w14:paraId="70BC09F2" w14:textId="1AA1D332" w:rsidR="002538D5" w:rsidRDefault="002538D5" w:rsidP="002538D5">
            <w:pPr>
              <w:pStyle w:val="ListParagraph"/>
              <w:numPr>
                <w:ilvl w:val="0"/>
                <w:numId w:val="6"/>
              </w:numPr>
              <w:tabs>
                <w:tab w:val="left" w:pos="2897"/>
              </w:tabs>
              <w:rPr>
                <w:rFonts w:ascii="Calibri" w:hAnsi="Calibri" w:cs="Calibri"/>
                <w:b/>
                <w:bCs/>
              </w:rPr>
            </w:pPr>
            <w:r w:rsidRPr="00480D81">
              <w:rPr>
                <w:rFonts w:ascii="Calibri" w:hAnsi="Calibri" w:cs="Calibri"/>
                <w:b/>
                <w:bCs/>
              </w:rPr>
              <w:t>Kicks</w:t>
            </w:r>
            <w:r>
              <w:rPr>
                <w:rFonts w:ascii="Calibri" w:hAnsi="Calibri" w:cs="Calibri"/>
                <w:b/>
                <w:bCs/>
              </w:rPr>
              <w:t xml:space="preserve">, </w:t>
            </w:r>
            <w:proofErr w:type="gramStart"/>
            <w:r>
              <w:rPr>
                <w:rFonts w:ascii="Calibri" w:hAnsi="Calibri" w:cs="Calibri"/>
                <w:b/>
                <w:bCs/>
              </w:rPr>
              <w:t>trips</w:t>
            </w:r>
            <w:proofErr w:type="gramEnd"/>
            <w:r>
              <w:rPr>
                <w:rFonts w:ascii="Calibri" w:hAnsi="Calibri" w:cs="Calibri"/>
                <w:b/>
                <w:bCs/>
              </w:rPr>
              <w:t xml:space="preserve"> or strikes an opponent or an a</w:t>
            </w:r>
            <w:r w:rsidRPr="00480D81">
              <w:rPr>
                <w:rFonts w:ascii="Calibri" w:hAnsi="Calibri" w:cs="Calibri"/>
                <w:b/>
                <w:bCs/>
              </w:rPr>
              <w:t>ttempt</w:t>
            </w:r>
            <w:r>
              <w:rPr>
                <w:rFonts w:ascii="Calibri" w:hAnsi="Calibri" w:cs="Calibri"/>
                <w:b/>
                <w:bCs/>
              </w:rPr>
              <w:t xml:space="preserve"> is made.</w:t>
            </w:r>
          </w:p>
          <w:p w14:paraId="32DBB5F9" w14:textId="38CDEA8F" w:rsidR="002538D5" w:rsidRDefault="002538D5" w:rsidP="002538D5">
            <w:pPr>
              <w:pStyle w:val="ListParagraph"/>
              <w:numPr>
                <w:ilvl w:val="0"/>
                <w:numId w:val="6"/>
              </w:numPr>
              <w:tabs>
                <w:tab w:val="left" w:pos="2897"/>
              </w:tabs>
              <w:rPr>
                <w:rFonts w:ascii="Calibri" w:hAnsi="Calibri" w:cs="Calibri"/>
                <w:b/>
                <w:bCs/>
              </w:rPr>
            </w:pPr>
            <w:r w:rsidRPr="00480D81">
              <w:rPr>
                <w:rFonts w:ascii="Calibri" w:hAnsi="Calibri" w:cs="Calibri"/>
                <w:b/>
                <w:bCs/>
              </w:rPr>
              <w:t xml:space="preserve">Jumps </w:t>
            </w:r>
            <w:r>
              <w:rPr>
                <w:rFonts w:ascii="Calibri" w:hAnsi="Calibri" w:cs="Calibri"/>
                <w:b/>
                <w:bCs/>
              </w:rPr>
              <w:t>or charges at an opponent.</w:t>
            </w:r>
          </w:p>
          <w:p w14:paraId="4D29CCD6" w14:textId="77777777" w:rsidR="002538D5" w:rsidRDefault="002538D5" w:rsidP="002538D5">
            <w:pPr>
              <w:pStyle w:val="ListParagraph"/>
              <w:numPr>
                <w:ilvl w:val="0"/>
                <w:numId w:val="6"/>
              </w:numPr>
              <w:tabs>
                <w:tab w:val="left" w:pos="2897"/>
              </w:tabs>
              <w:rPr>
                <w:rFonts w:ascii="Calibri" w:hAnsi="Calibri" w:cs="Calibri"/>
                <w:b/>
                <w:bCs/>
              </w:rPr>
            </w:pPr>
            <w:r w:rsidRPr="00F070B5">
              <w:rPr>
                <w:rFonts w:ascii="Calibri" w:hAnsi="Calibri" w:cs="Calibri"/>
                <w:b/>
                <w:bCs/>
              </w:rPr>
              <w:t>Charges an opponent, even with the shoulder</w:t>
            </w:r>
            <w:r>
              <w:rPr>
                <w:rFonts w:ascii="Calibri" w:hAnsi="Calibri" w:cs="Calibri"/>
                <w:b/>
                <w:bCs/>
              </w:rPr>
              <w:t>.</w:t>
            </w:r>
          </w:p>
          <w:p w14:paraId="0E5DBBB7" w14:textId="70348728" w:rsidR="002538D5" w:rsidRDefault="002538D5" w:rsidP="002538D5">
            <w:pPr>
              <w:pStyle w:val="ListParagraph"/>
              <w:numPr>
                <w:ilvl w:val="0"/>
                <w:numId w:val="6"/>
              </w:numPr>
              <w:tabs>
                <w:tab w:val="left" w:pos="2897"/>
              </w:tabs>
              <w:rPr>
                <w:rFonts w:ascii="Calibri" w:hAnsi="Calibri" w:cs="Calibri"/>
                <w:b/>
                <w:bCs/>
              </w:rPr>
            </w:pPr>
            <w:r>
              <w:rPr>
                <w:rFonts w:ascii="Calibri" w:hAnsi="Calibri" w:cs="Calibri"/>
                <w:b/>
                <w:bCs/>
              </w:rPr>
              <w:t>Hold or p</w:t>
            </w:r>
            <w:r w:rsidRPr="00F070B5">
              <w:rPr>
                <w:rFonts w:ascii="Calibri" w:hAnsi="Calibri" w:cs="Calibri"/>
                <w:b/>
                <w:bCs/>
              </w:rPr>
              <w:t>ushes an opponent</w:t>
            </w:r>
            <w:r>
              <w:rPr>
                <w:rFonts w:ascii="Calibri" w:hAnsi="Calibri" w:cs="Calibri"/>
                <w:b/>
                <w:bCs/>
              </w:rPr>
              <w:t>.</w:t>
            </w:r>
          </w:p>
          <w:p w14:paraId="2D8A2B65" w14:textId="6A0910DE" w:rsidR="002538D5" w:rsidRDefault="002538D5" w:rsidP="002538D5">
            <w:pPr>
              <w:pStyle w:val="ListParagraph"/>
              <w:numPr>
                <w:ilvl w:val="0"/>
                <w:numId w:val="6"/>
              </w:numPr>
              <w:tabs>
                <w:tab w:val="left" w:pos="2897"/>
              </w:tabs>
              <w:rPr>
                <w:rFonts w:ascii="Calibri" w:hAnsi="Calibri" w:cs="Calibri"/>
                <w:b/>
                <w:bCs/>
              </w:rPr>
            </w:pPr>
            <w:r>
              <w:rPr>
                <w:rFonts w:ascii="Calibri" w:hAnsi="Calibri" w:cs="Calibri"/>
                <w:b/>
                <w:bCs/>
              </w:rPr>
              <w:t xml:space="preserve">Handles the ball deliberately, except the goalkeeper in the penalty area. </w:t>
            </w:r>
          </w:p>
          <w:p w14:paraId="14F58DFE" w14:textId="347B22F9" w:rsidR="002538D5" w:rsidRPr="00F070B5" w:rsidRDefault="002538D5" w:rsidP="002538D5">
            <w:pPr>
              <w:pStyle w:val="ListParagraph"/>
              <w:numPr>
                <w:ilvl w:val="0"/>
                <w:numId w:val="6"/>
              </w:numPr>
              <w:tabs>
                <w:tab w:val="left" w:pos="2897"/>
              </w:tabs>
              <w:rPr>
                <w:rFonts w:ascii="Calibri" w:hAnsi="Calibri" w:cs="Calibri"/>
                <w:b/>
                <w:bCs/>
              </w:rPr>
            </w:pPr>
            <w:r>
              <w:rPr>
                <w:rFonts w:ascii="Calibri" w:hAnsi="Calibri" w:cs="Calibri"/>
                <w:b/>
                <w:bCs/>
              </w:rPr>
              <w:t xml:space="preserve">Excessive force in a tackle. </w:t>
            </w:r>
          </w:p>
        </w:tc>
        <w:tc>
          <w:tcPr>
            <w:tcW w:w="3810" w:type="dxa"/>
            <w:tcBorders>
              <w:top w:val="nil"/>
              <w:left w:val="nil"/>
              <w:bottom w:val="nil"/>
              <w:right w:val="nil"/>
            </w:tcBorders>
            <w:shd w:val="clear" w:color="auto" w:fill="F2F2F2" w:themeFill="background1" w:themeFillShade="F2"/>
          </w:tcPr>
          <w:p w14:paraId="449DF8E6" w14:textId="77777777" w:rsidR="002538D5" w:rsidRPr="00480D81" w:rsidRDefault="002538D5" w:rsidP="002538D5">
            <w:pPr>
              <w:tabs>
                <w:tab w:val="left" w:pos="2897"/>
              </w:tabs>
              <w:rPr>
                <w:rFonts w:ascii="Calibri" w:hAnsi="Calibri" w:cs="Calibri"/>
                <w:b/>
                <w:bCs/>
              </w:rPr>
            </w:pPr>
            <w:r w:rsidRPr="00480D81">
              <w:rPr>
                <w:rFonts w:ascii="Calibri" w:hAnsi="Calibri" w:cs="Calibri"/>
                <w:b/>
                <w:bCs/>
              </w:rPr>
              <w:t>It is awarded if</w:t>
            </w:r>
            <w:r>
              <w:rPr>
                <w:rFonts w:ascii="Calibri" w:hAnsi="Calibri" w:cs="Calibri"/>
                <w:b/>
                <w:bCs/>
              </w:rPr>
              <w:t xml:space="preserve"> a player</w:t>
            </w:r>
            <w:r w:rsidRPr="00480D81">
              <w:rPr>
                <w:rFonts w:ascii="Calibri" w:hAnsi="Calibri" w:cs="Calibri"/>
                <w:b/>
                <w:bCs/>
              </w:rPr>
              <w:t>:</w:t>
            </w:r>
          </w:p>
          <w:p w14:paraId="097C0380" w14:textId="77777777" w:rsidR="002538D5" w:rsidRDefault="002538D5" w:rsidP="005C34B4">
            <w:pPr>
              <w:pStyle w:val="ListParagraph"/>
              <w:numPr>
                <w:ilvl w:val="0"/>
                <w:numId w:val="6"/>
              </w:numPr>
              <w:tabs>
                <w:tab w:val="left" w:pos="2897"/>
              </w:tabs>
              <w:rPr>
                <w:rFonts w:ascii="Calibri" w:hAnsi="Calibri" w:cs="Calibri"/>
                <w:b/>
                <w:bCs/>
              </w:rPr>
            </w:pPr>
            <w:r>
              <w:rPr>
                <w:rFonts w:ascii="Calibri" w:hAnsi="Calibri" w:cs="Calibri"/>
                <w:b/>
                <w:bCs/>
              </w:rPr>
              <w:t xml:space="preserve">Any player </w:t>
            </w:r>
            <w:r w:rsidR="00965231">
              <w:rPr>
                <w:rFonts w:ascii="Calibri" w:hAnsi="Calibri" w:cs="Calibri"/>
                <w:b/>
                <w:bCs/>
              </w:rPr>
              <w:t xml:space="preserve">commits any of the offences in their penalty box </w:t>
            </w:r>
            <w:r w:rsidR="004644E2">
              <w:rPr>
                <w:rFonts w:ascii="Calibri" w:hAnsi="Calibri" w:cs="Calibri"/>
                <w:b/>
                <w:bCs/>
              </w:rPr>
              <w:t xml:space="preserve">that would otherwise be a </w:t>
            </w:r>
            <w:r w:rsidR="006E277B">
              <w:rPr>
                <w:rFonts w:ascii="Calibri" w:hAnsi="Calibri" w:cs="Calibri"/>
                <w:b/>
                <w:bCs/>
              </w:rPr>
              <w:t xml:space="preserve">direct free kick elsewhere. </w:t>
            </w:r>
            <w:r w:rsidRPr="005C34B4">
              <w:rPr>
                <w:rFonts w:ascii="Calibri" w:hAnsi="Calibri" w:cs="Calibri"/>
                <w:b/>
                <w:bCs/>
              </w:rPr>
              <w:t xml:space="preserve"> </w:t>
            </w:r>
          </w:p>
          <w:p w14:paraId="6F40DACD" w14:textId="77777777" w:rsidR="00F85C93" w:rsidRPr="00F85C93" w:rsidRDefault="00F85C93" w:rsidP="00F85C93"/>
          <w:p w14:paraId="53FCF138" w14:textId="77777777" w:rsidR="00F85C93" w:rsidRDefault="00F85C93" w:rsidP="00F85C93">
            <w:pPr>
              <w:rPr>
                <w:rFonts w:ascii="Calibri" w:hAnsi="Calibri" w:cs="Calibri"/>
                <w:b/>
                <w:bCs/>
              </w:rPr>
            </w:pPr>
          </w:p>
          <w:p w14:paraId="1ABE96A2" w14:textId="77777777" w:rsidR="00F85C93" w:rsidRDefault="00F85C93" w:rsidP="00F85C93">
            <w:pPr>
              <w:rPr>
                <w:rFonts w:ascii="Calibri" w:hAnsi="Calibri" w:cs="Calibri"/>
                <w:b/>
                <w:bCs/>
              </w:rPr>
            </w:pPr>
          </w:p>
          <w:p w14:paraId="13EED5B7" w14:textId="77777777" w:rsidR="00F85C93" w:rsidRDefault="00F85C93" w:rsidP="00F85C93">
            <w:pPr>
              <w:jc w:val="center"/>
            </w:pPr>
          </w:p>
          <w:p w14:paraId="2B5513D4" w14:textId="4C898BF8" w:rsidR="00F85C93" w:rsidRPr="00F85C93" w:rsidRDefault="00F85C93" w:rsidP="00F85C93">
            <w:pPr>
              <w:jc w:val="center"/>
            </w:pPr>
            <w:r>
              <w:br/>
            </w:r>
          </w:p>
        </w:tc>
      </w:tr>
      <w:tr w:rsidR="002538D5" w:rsidRPr="0055316C" w14:paraId="0B8AE822" w14:textId="77777777" w:rsidTr="000639D7">
        <w:trPr>
          <w:trHeight w:val="330"/>
        </w:trPr>
        <w:tc>
          <w:tcPr>
            <w:tcW w:w="15434" w:type="dxa"/>
            <w:gridSpan w:val="6"/>
            <w:tcBorders>
              <w:top w:val="nil"/>
              <w:left w:val="nil"/>
              <w:bottom w:val="nil"/>
              <w:right w:val="nil"/>
            </w:tcBorders>
            <w:shd w:val="clear" w:color="auto" w:fill="FFC000"/>
          </w:tcPr>
          <w:p w14:paraId="364B8DC7" w14:textId="57E4E03A" w:rsidR="002538D5" w:rsidRPr="0055316C" w:rsidRDefault="002538D5" w:rsidP="002538D5">
            <w:pPr>
              <w:tabs>
                <w:tab w:val="left" w:pos="2897"/>
              </w:tabs>
              <w:jc w:val="center"/>
              <w:rPr>
                <w:rFonts w:ascii="Calibri" w:eastAsia="Times New Roman" w:hAnsi="Calibri" w:cs="Calibri"/>
                <w:b/>
                <w:bCs/>
                <w:color w:val="000000"/>
                <w:sz w:val="32"/>
                <w:szCs w:val="32"/>
                <w:lang w:eastAsia="en-GB"/>
              </w:rPr>
            </w:pPr>
            <w:r w:rsidRPr="009F605E">
              <w:rPr>
                <w:rFonts w:ascii="Calibri" w:eastAsia="Times New Roman" w:hAnsi="Calibri" w:cs="Calibri"/>
                <w:b/>
                <w:bCs/>
                <w:color w:val="000000"/>
                <w:sz w:val="48"/>
                <w:szCs w:val="48"/>
                <w:lang w:eastAsia="en-GB"/>
              </w:rPr>
              <w:lastRenderedPageBreak/>
              <w:t>Diagram of Playing Area</w:t>
            </w:r>
          </w:p>
        </w:tc>
      </w:tr>
      <w:tr w:rsidR="002538D5" w:rsidRPr="0055316C" w14:paraId="4B4C81F2" w14:textId="77777777" w:rsidTr="000639D7">
        <w:trPr>
          <w:trHeight w:val="330"/>
        </w:trPr>
        <w:tc>
          <w:tcPr>
            <w:tcW w:w="15434" w:type="dxa"/>
            <w:gridSpan w:val="6"/>
            <w:tcBorders>
              <w:top w:val="nil"/>
              <w:left w:val="nil"/>
              <w:bottom w:val="nil"/>
              <w:right w:val="nil"/>
            </w:tcBorders>
            <w:shd w:val="clear" w:color="auto" w:fill="D9D9D9" w:themeFill="background1" w:themeFillShade="D9"/>
          </w:tcPr>
          <w:p w14:paraId="023DFEE0" w14:textId="58FB388C" w:rsidR="002538D5" w:rsidRDefault="002538D5" w:rsidP="002538D5">
            <w:pPr>
              <w:tabs>
                <w:tab w:val="left" w:pos="989"/>
                <w:tab w:val="left" w:pos="2897"/>
                <w:tab w:val="center" w:pos="7609"/>
              </w:tabs>
              <w:jc w:val="center"/>
              <w:rPr>
                <w:rFonts w:ascii="Calibri" w:eastAsia="Times New Roman" w:hAnsi="Calibri" w:cs="Calibri"/>
                <w:b/>
                <w:bCs/>
                <w:color w:val="000000"/>
                <w:sz w:val="32"/>
                <w:szCs w:val="32"/>
                <w:lang w:eastAsia="en-GB"/>
              </w:rPr>
            </w:pPr>
            <w:r w:rsidRPr="00241B6D">
              <w:rPr>
                <w:rFonts w:ascii="Calibri" w:eastAsia="Times New Roman" w:hAnsi="Calibri" w:cs="Calibri"/>
                <w:b/>
                <w:bCs/>
                <w:noProof/>
                <w:color w:val="000000"/>
                <w:sz w:val="32"/>
                <w:szCs w:val="32"/>
                <w:lang w:eastAsia="en-GB"/>
              </w:rPr>
              <w:drawing>
                <wp:inline distT="0" distB="0" distL="0" distR="0" wp14:anchorId="5AD6755C" wp14:editId="70611F50">
                  <wp:extent cx="8824725" cy="5585944"/>
                  <wp:effectExtent l="0" t="0" r="0" b="0"/>
                  <wp:docPr id="1220423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23431" name=""/>
                          <pic:cNvPicPr/>
                        </pic:nvPicPr>
                        <pic:blipFill>
                          <a:blip r:embed="rId9"/>
                          <a:stretch>
                            <a:fillRect/>
                          </a:stretch>
                        </pic:blipFill>
                        <pic:spPr>
                          <a:xfrm>
                            <a:off x="0" y="0"/>
                            <a:ext cx="8824725" cy="5585944"/>
                          </a:xfrm>
                          <a:prstGeom prst="rect">
                            <a:avLst/>
                          </a:prstGeom>
                        </pic:spPr>
                      </pic:pic>
                    </a:graphicData>
                  </a:graphic>
                </wp:inline>
              </w:drawing>
            </w:r>
          </w:p>
          <w:p w14:paraId="5F2782D2" w14:textId="2A89448A"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6FEEA1C9" w14:textId="0203770C"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2B56FF7A"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134AF23F" w14:textId="11EA29EE"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4683BA7D"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08FF58D7"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62321825" w14:textId="38889BCE"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29835CD0" w14:textId="04D8DA63"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360A7A94"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59DD24DC"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7740AD8B"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6CE3E661"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639F8251"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24A1DE57"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2CAB6056"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7A6528A6"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150B2628"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343CF5D3"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60B2AC87" w14:textId="77777777"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07E44AF2" w14:textId="4B5698D8"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3618E45A" w14:textId="251A7CEE" w:rsidR="002538D5"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p w14:paraId="513A794E" w14:textId="797368E8" w:rsidR="002538D5" w:rsidRPr="0055316C" w:rsidRDefault="002538D5" w:rsidP="002538D5">
            <w:pPr>
              <w:tabs>
                <w:tab w:val="left" w:pos="989"/>
                <w:tab w:val="left" w:pos="2897"/>
                <w:tab w:val="center" w:pos="7609"/>
              </w:tabs>
              <w:rPr>
                <w:rFonts w:ascii="Calibri" w:eastAsia="Times New Roman" w:hAnsi="Calibri" w:cs="Calibri"/>
                <w:b/>
                <w:bCs/>
                <w:color w:val="000000"/>
                <w:sz w:val="32"/>
                <w:szCs w:val="32"/>
                <w:lang w:eastAsia="en-GB"/>
              </w:rPr>
            </w:pPr>
          </w:p>
        </w:tc>
      </w:tr>
    </w:tbl>
    <w:p w14:paraId="5FAE7310" w14:textId="5398BD2A" w:rsidR="000B10E2" w:rsidRPr="0055316C" w:rsidRDefault="000B10E2" w:rsidP="006645DF">
      <w:pPr>
        <w:rPr>
          <w:rFonts w:ascii="Calibri" w:hAnsi="Calibri" w:cs="Calibri"/>
          <w:sz w:val="32"/>
          <w:szCs w:val="32"/>
        </w:rPr>
      </w:pPr>
    </w:p>
    <w:sectPr w:rsidR="000B10E2" w:rsidRPr="0055316C" w:rsidSect="002361CD">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0763" w14:textId="77777777" w:rsidR="002361CD" w:rsidRDefault="002361CD" w:rsidP="006464F3">
      <w:pPr>
        <w:spacing w:after="0" w:line="240" w:lineRule="auto"/>
      </w:pPr>
      <w:r>
        <w:separator/>
      </w:r>
    </w:p>
  </w:endnote>
  <w:endnote w:type="continuationSeparator" w:id="0">
    <w:p w14:paraId="0EFA9934" w14:textId="77777777" w:rsidR="002361CD" w:rsidRDefault="002361CD" w:rsidP="0064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CF45" w14:textId="77777777" w:rsidR="002361CD" w:rsidRDefault="002361CD" w:rsidP="006464F3">
      <w:pPr>
        <w:spacing w:after="0" w:line="240" w:lineRule="auto"/>
      </w:pPr>
      <w:r>
        <w:separator/>
      </w:r>
    </w:p>
  </w:footnote>
  <w:footnote w:type="continuationSeparator" w:id="0">
    <w:p w14:paraId="1521264E" w14:textId="77777777" w:rsidR="002361CD" w:rsidRDefault="002361CD" w:rsidP="0064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172C" w14:textId="3248C7F3" w:rsidR="006464F3" w:rsidRDefault="006464F3">
    <w:pPr>
      <w:pStyle w:val="Header"/>
    </w:pPr>
    <w:r w:rsidRPr="001433E0">
      <w:rPr>
        <w:noProof/>
        <w:kern w:val="0"/>
        <w:sz w:val="12"/>
        <w:szCs w:val="12"/>
        <w14:ligatures w14:val="none"/>
      </w:rPr>
      <mc:AlternateContent>
        <mc:Choice Requires="wps">
          <w:drawing>
            <wp:anchor distT="0" distB="0" distL="114300" distR="114300" simplePos="0" relativeHeight="251659264" behindDoc="0" locked="0" layoutInCell="1" allowOverlap="1" wp14:anchorId="2D2B921D" wp14:editId="6C96AA71">
              <wp:simplePos x="0" y="0"/>
              <wp:positionH relativeFrom="page">
                <wp:align>right</wp:align>
              </wp:positionH>
              <wp:positionV relativeFrom="paragraph">
                <wp:posOffset>-431165</wp:posOffset>
              </wp:positionV>
              <wp:extent cx="10629900" cy="806450"/>
              <wp:effectExtent l="19050" t="19050" r="38100" b="31750"/>
              <wp:wrapNone/>
              <wp:docPr id="992532405" name="Rectangle: Diagonal Corners Snipped 1"/>
              <wp:cNvGraphicFramePr/>
              <a:graphic xmlns:a="http://schemas.openxmlformats.org/drawingml/2006/main">
                <a:graphicData uri="http://schemas.microsoft.com/office/word/2010/wordprocessingShape">
                  <wps:wsp>
                    <wps:cNvSpPr/>
                    <wps:spPr>
                      <a:xfrm>
                        <a:off x="0" y="0"/>
                        <a:ext cx="10629900" cy="806450"/>
                      </a:xfrm>
                      <a:prstGeom prst="snip2DiagRect">
                        <a:avLst>
                          <a:gd name="adj1" fmla="val 50000"/>
                          <a:gd name="adj2" fmla="val 0"/>
                        </a:avLst>
                      </a:prstGeom>
                      <a:solidFill>
                        <a:srgbClr val="BC2252"/>
                      </a:solidFill>
                      <a:ln w="57150" cap="flat" cmpd="sng" algn="ctr">
                        <a:solidFill>
                          <a:srgbClr val="FFC000">
                            <a:lumMod val="60000"/>
                            <a:lumOff val="40000"/>
                          </a:srgbClr>
                        </a:solidFill>
                        <a:prstDash val="solid"/>
                        <a:miter lim="800000"/>
                      </a:ln>
                      <a:effectLst/>
                    </wps:spPr>
                    <wps:txbx>
                      <w:txbxContent>
                        <w:p w14:paraId="52DA6A6E" w14:textId="579E135B" w:rsidR="006464F3" w:rsidRPr="009E074A" w:rsidRDefault="006464F3" w:rsidP="006464F3">
                          <w:pPr>
                            <w:rPr>
                              <w:sz w:val="16"/>
                              <w:szCs w:val="16"/>
                            </w:rPr>
                          </w:pPr>
                          <w:proofErr w:type="spellStart"/>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Qualitas</w:t>
                          </w:r>
                          <w:proofErr w:type="spellEnd"/>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 PE Curriculum </w:t>
                          </w:r>
                          <w:r>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Rules of the Game - </w:t>
                          </w:r>
                          <w:r w:rsidR="00133DC7">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Football</w:t>
                          </w:r>
                          <w:r>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921D" id="Rectangle: Diagonal Corners Snipped 1" o:spid="_x0000_s1026" style="position:absolute;margin-left:785.8pt;margin-top:-33.95pt;width:837pt;height:63.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10629900,806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" adj="-11796480,,5400" path="m403225,l10629900,r,l10629900,403225r-403225,403225l,806450r,l,403225,403225,xe" fillcolor="#bc2252" strokecolor="#ffd966" strokeweight="4.5pt">
              <v:stroke joinstyle="miter"/>
              <v:formulas/>
              <v:path arrowok="t" o:connecttype="custom" o:connectlocs="403225,0;10629900,0;10629900,0;10629900,403225;10226675,806450;0,806450;0,806450;0,403225;403225,0" o:connectangles="0,0,0,0,0,0,0,0,0" textboxrect="0,0,10629900,806450"/>
              <v:textbox>
                <w:txbxContent>
                  <w:p w14:paraId="52DA6A6E" w14:textId="579E135B" w:rsidR="006464F3" w:rsidRPr="009E074A" w:rsidRDefault="006464F3" w:rsidP="006464F3">
                    <w:pPr>
                      <w:rPr>
                        <w:sz w:val="16"/>
                        <w:szCs w:val="16"/>
                      </w:rPr>
                    </w:pPr>
                    <w:proofErr w:type="spellStart"/>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Qualitas</w:t>
                    </w:r>
                    <w:proofErr w:type="spellEnd"/>
                    <w:r w:rsidRPr="006464F3">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 PE Curriculum </w:t>
                    </w:r>
                    <w:r>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 xml:space="preserve">Rules of the Game - </w:t>
                    </w:r>
                    <w:r w:rsidR="00133DC7">
                      <w:rPr>
                        <w:rFonts w:ascii="Rockwell" w:hAnsi="Rockwell"/>
                        <w:b/>
                        <w:color w:val="F2F2F2" w:themeColor="background1" w:themeShade="F2"/>
                        <w:sz w:val="36"/>
                        <w:szCs w:val="36"/>
                        <w14:textOutline w14:w="12700" w14:cap="flat" w14:cmpd="sng" w14:algn="ctr">
                          <w14:solidFill>
                            <w14:srgbClr w14:val="000000"/>
                          </w14:solidFill>
                          <w14:prstDash w14:val="solid"/>
                          <w14:round/>
                        </w14:textOutline>
                      </w:rPr>
                      <w:t>Football</w:t>
                    </w:r>
                    <w:r>
                      <w:rPr>
                        <w:noProof/>
                      </w:rPr>
                      <w:t xml:space="preserve"> </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D5A9B"/>
    <w:multiLevelType w:val="hybridMultilevel"/>
    <w:tmpl w:val="5FE07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7E601A"/>
    <w:multiLevelType w:val="hybridMultilevel"/>
    <w:tmpl w:val="05AAC10C"/>
    <w:lvl w:ilvl="0" w:tplc="C6288230">
      <w:start w:val="1"/>
      <w:numFmt w:val="bullet"/>
      <w:lvlText w:val="-"/>
      <w:lvlJc w:val="left"/>
      <w:pPr>
        <w:ind w:left="0" w:hanging="360"/>
      </w:pPr>
      <w:rPr>
        <w:rFonts w:ascii="Calibri" w:eastAsiaTheme="minorHAnsi"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17A71513"/>
    <w:multiLevelType w:val="hybridMultilevel"/>
    <w:tmpl w:val="21F0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FE309A"/>
    <w:multiLevelType w:val="hybridMultilevel"/>
    <w:tmpl w:val="7C34788E"/>
    <w:lvl w:ilvl="0" w:tplc="74E4AA6C">
      <w:start w:val="7"/>
      <w:numFmt w:val="bullet"/>
      <w:lvlText w:val="-"/>
      <w:lvlJc w:val="left"/>
      <w:pPr>
        <w:ind w:left="3252" w:hanging="360"/>
      </w:pPr>
      <w:rPr>
        <w:rFonts w:ascii="Rockwell" w:eastAsia="Times New Roman" w:hAnsi="Rockwell" w:cs="Calibri" w:hint="default"/>
      </w:rPr>
    </w:lvl>
    <w:lvl w:ilvl="1" w:tplc="08090003" w:tentative="1">
      <w:start w:val="1"/>
      <w:numFmt w:val="bullet"/>
      <w:lvlText w:val="o"/>
      <w:lvlJc w:val="left"/>
      <w:pPr>
        <w:ind w:left="3972" w:hanging="360"/>
      </w:pPr>
      <w:rPr>
        <w:rFonts w:ascii="Courier New" w:hAnsi="Courier New" w:cs="Courier New" w:hint="default"/>
      </w:rPr>
    </w:lvl>
    <w:lvl w:ilvl="2" w:tplc="08090005" w:tentative="1">
      <w:start w:val="1"/>
      <w:numFmt w:val="bullet"/>
      <w:lvlText w:val=""/>
      <w:lvlJc w:val="left"/>
      <w:pPr>
        <w:ind w:left="4692" w:hanging="360"/>
      </w:pPr>
      <w:rPr>
        <w:rFonts w:ascii="Wingdings" w:hAnsi="Wingdings" w:hint="default"/>
      </w:rPr>
    </w:lvl>
    <w:lvl w:ilvl="3" w:tplc="08090001" w:tentative="1">
      <w:start w:val="1"/>
      <w:numFmt w:val="bullet"/>
      <w:lvlText w:val=""/>
      <w:lvlJc w:val="left"/>
      <w:pPr>
        <w:ind w:left="5412" w:hanging="360"/>
      </w:pPr>
      <w:rPr>
        <w:rFonts w:ascii="Symbol" w:hAnsi="Symbol" w:hint="default"/>
      </w:rPr>
    </w:lvl>
    <w:lvl w:ilvl="4" w:tplc="08090003" w:tentative="1">
      <w:start w:val="1"/>
      <w:numFmt w:val="bullet"/>
      <w:lvlText w:val="o"/>
      <w:lvlJc w:val="left"/>
      <w:pPr>
        <w:ind w:left="6132" w:hanging="360"/>
      </w:pPr>
      <w:rPr>
        <w:rFonts w:ascii="Courier New" w:hAnsi="Courier New" w:cs="Courier New" w:hint="default"/>
      </w:rPr>
    </w:lvl>
    <w:lvl w:ilvl="5" w:tplc="08090005" w:tentative="1">
      <w:start w:val="1"/>
      <w:numFmt w:val="bullet"/>
      <w:lvlText w:val=""/>
      <w:lvlJc w:val="left"/>
      <w:pPr>
        <w:ind w:left="6852" w:hanging="360"/>
      </w:pPr>
      <w:rPr>
        <w:rFonts w:ascii="Wingdings" w:hAnsi="Wingdings" w:hint="default"/>
      </w:rPr>
    </w:lvl>
    <w:lvl w:ilvl="6" w:tplc="08090001" w:tentative="1">
      <w:start w:val="1"/>
      <w:numFmt w:val="bullet"/>
      <w:lvlText w:val=""/>
      <w:lvlJc w:val="left"/>
      <w:pPr>
        <w:ind w:left="7572" w:hanging="360"/>
      </w:pPr>
      <w:rPr>
        <w:rFonts w:ascii="Symbol" w:hAnsi="Symbol" w:hint="default"/>
      </w:rPr>
    </w:lvl>
    <w:lvl w:ilvl="7" w:tplc="08090003" w:tentative="1">
      <w:start w:val="1"/>
      <w:numFmt w:val="bullet"/>
      <w:lvlText w:val="o"/>
      <w:lvlJc w:val="left"/>
      <w:pPr>
        <w:ind w:left="8292" w:hanging="360"/>
      </w:pPr>
      <w:rPr>
        <w:rFonts w:ascii="Courier New" w:hAnsi="Courier New" w:cs="Courier New" w:hint="default"/>
      </w:rPr>
    </w:lvl>
    <w:lvl w:ilvl="8" w:tplc="08090005" w:tentative="1">
      <w:start w:val="1"/>
      <w:numFmt w:val="bullet"/>
      <w:lvlText w:val=""/>
      <w:lvlJc w:val="left"/>
      <w:pPr>
        <w:ind w:left="9012" w:hanging="360"/>
      </w:pPr>
      <w:rPr>
        <w:rFonts w:ascii="Wingdings" w:hAnsi="Wingdings" w:hint="default"/>
      </w:rPr>
    </w:lvl>
  </w:abstractNum>
  <w:abstractNum w:abstractNumId="4" w15:restartNumberingAfterBreak="0">
    <w:nsid w:val="4D80799E"/>
    <w:multiLevelType w:val="hybridMultilevel"/>
    <w:tmpl w:val="C5B2E932"/>
    <w:lvl w:ilvl="0" w:tplc="2A5C728C">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0754F"/>
    <w:multiLevelType w:val="hybridMultilevel"/>
    <w:tmpl w:val="60B4573A"/>
    <w:lvl w:ilvl="0" w:tplc="DACC7D90">
      <w:start w:val="6"/>
      <w:numFmt w:val="bullet"/>
      <w:lvlText w:val="-"/>
      <w:lvlJc w:val="left"/>
      <w:pPr>
        <w:ind w:left="720" w:hanging="360"/>
      </w:pPr>
      <w:rPr>
        <w:rFonts w:ascii="Rockwell" w:eastAsia="Times New Roman" w:hAnsi="Rockwel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40987"/>
    <w:multiLevelType w:val="hybridMultilevel"/>
    <w:tmpl w:val="8036F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E73D0"/>
    <w:multiLevelType w:val="hybridMultilevel"/>
    <w:tmpl w:val="948E7802"/>
    <w:lvl w:ilvl="0" w:tplc="2A5C728C">
      <w:start w:val="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5748024">
    <w:abstractNumId w:val="5"/>
  </w:num>
  <w:num w:numId="2" w16cid:durableId="666514141">
    <w:abstractNumId w:val="2"/>
  </w:num>
  <w:num w:numId="3" w16cid:durableId="1157843737">
    <w:abstractNumId w:val="3"/>
  </w:num>
  <w:num w:numId="4" w16cid:durableId="1013141359">
    <w:abstractNumId w:val="4"/>
  </w:num>
  <w:num w:numId="5" w16cid:durableId="719211000">
    <w:abstractNumId w:val="7"/>
  </w:num>
  <w:num w:numId="6" w16cid:durableId="1590578756">
    <w:abstractNumId w:val="6"/>
  </w:num>
  <w:num w:numId="7" w16cid:durableId="1499224155">
    <w:abstractNumId w:val="1"/>
  </w:num>
  <w:num w:numId="8" w16cid:durableId="211971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F3"/>
    <w:rsid w:val="00004C9C"/>
    <w:rsid w:val="00005AD1"/>
    <w:rsid w:val="00041E93"/>
    <w:rsid w:val="000639D7"/>
    <w:rsid w:val="000844DE"/>
    <w:rsid w:val="000B10E2"/>
    <w:rsid w:val="000D7ED9"/>
    <w:rsid w:val="00133DC7"/>
    <w:rsid w:val="001A0433"/>
    <w:rsid w:val="002361CD"/>
    <w:rsid w:val="00241B6D"/>
    <w:rsid w:val="002538D5"/>
    <w:rsid w:val="00284267"/>
    <w:rsid w:val="00307869"/>
    <w:rsid w:val="00351D85"/>
    <w:rsid w:val="00380FCB"/>
    <w:rsid w:val="003872C7"/>
    <w:rsid w:val="003A16CC"/>
    <w:rsid w:val="003A4AE2"/>
    <w:rsid w:val="003B5D2A"/>
    <w:rsid w:val="003C2CE7"/>
    <w:rsid w:val="003F0769"/>
    <w:rsid w:val="003F0C26"/>
    <w:rsid w:val="004164EA"/>
    <w:rsid w:val="00424DDF"/>
    <w:rsid w:val="00441B68"/>
    <w:rsid w:val="004507E4"/>
    <w:rsid w:val="0045570C"/>
    <w:rsid w:val="004644E2"/>
    <w:rsid w:val="004700AF"/>
    <w:rsid w:val="00480D81"/>
    <w:rsid w:val="00486F16"/>
    <w:rsid w:val="004934DB"/>
    <w:rsid w:val="004A23C3"/>
    <w:rsid w:val="004C1D1C"/>
    <w:rsid w:val="00531B4A"/>
    <w:rsid w:val="0055316C"/>
    <w:rsid w:val="00576ACE"/>
    <w:rsid w:val="00595E45"/>
    <w:rsid w:val="005C34B4"/>
    <w:rsid w:val="006464F3"/>
    <w:rsid w:val="00647E69"/>
    <w:rsid w:val="0066093B"/>
    <w:rsid w:val="006645DF"/>
    <w:rsid w:val="006727D0"/>
    <w:rsid w:val="006C4300"/>
    <w:rsid w:val="006E277B"/>
    <w:rsid w:val="00707E6C"/>
    <w:rsid w:val="00730BE4"/>
    <w:rsid w:val="00745765"/>
    <w:rsid w:val="007526C3"/>
    <w:rsid w:val="00765D12"/>
    <w:rsid w:val="00784F19"/>
    <w:rsid w:val="00816087"/>
    <w:rsid w:val="00842590"/>
    <w:rsid w:val="008D53B4"/>
    <w:rsid w:val="008E4EBE"/>
    <w:rsid w:val="0094093C"/>
    <w:rsid w:val="00965231"/>
    <w:rsid w:val="00980529"/>
    <w:rsid w:val="00997BC0"/>
    <w:rsid w:val="009B7E57"/>
    <w:rsid w:val="009C5AF5"/>
    <w:rsid w:val="009F605E"/>
    <w:rsid w:val="00A1658B"/>
    <w:rsid w:val="00AB061A"/>
    <w:rsid w:val="00AC0B08"/>
    <w:rsid w:val="00AC64B4"/>
    <w:rsid w:val="00AE1B54"/>
    <w:rsid w:val="00B03DE5"/>
    <w:rsid w:val="00B0691E"/>
    <w:rsid w:val="00B4543B"/>
    <w:rsid w:val="00B55538"/>
    <w:rsid w:val="00B715F6"/>
    <w:rsid w:val="00B73560"/>
    <w:rsid w:val="00BA4377"/>
    <w:rsid w:val="00BC15F0"/>
    <w:rsid w:val="00BC3DE4"/>
    <w:rsid w:val="00BE386B"/>
    <w:rsid w:val="00BF1CA1"/>
    <w:rsid w:val="00C16787"/>
    <w:rsid w:val="00CA70B1"/>
    <w:rsid w:val="00CB430A"/>
    <w:rsid w:val="00CC7BD6"/>
    <w:rsid w:val="00CF0369"/>
    <w:rsid w:val="00D200A4"/>
    <w:rsid w:val="00D67EFB"/>
    <w:rsid w:val="00D758FF"/>
    <w:rsid w:val="00D82012"/>
    <w:rsid w:val="00DB0670"/>
    <w:rsid w:val="00DC38C5"/>
    <w:rsid w:val="00DD167E"/>
    <w:rsid w:val="00DD35BF"/>
    <w:rsid w:val="00DD7268"/>
    <w:rsid w:val="00E2121A"/>
    <w:rsid w:val="00E426F6"/>
    <w:rsid w:val="00EA1AFC"/>
    <w:rsid w:val="00F00076"/>
    <w:rsid w:val="00F0297E"/>
    <w:rsid w:val="00F070B5"/>
    <w:rsid w:val="00F11B6F"/>
    <w:rsid w:val="00F22DC5"/>
    <w:rsid w:val="00F252F2"/>
    <w:rsid w:val="00F27A37"/>
    <w:rsid w:val="00F45D96"/>
    <w:rsid w:val="00F70F7B"/>
    <w:rsid w:val="00F85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5FBFA"/>
  <w15:chartTrackingRefBased/>
  <w15:docId w15:val="{7A652F83-4250-43F5-99AA-B1DC0BA3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4F3"/>
    <w:rPr>
      <w:rFonts w:eastAsiaTheme="majorEastAsia" w:cstheme="majorBidi"/>
      <w:color w:val="272727" w:themeColor="text1" w:themeTint="D8"/>
    </w:rPr>
  </w:style>
  <w:style w:type="paragraph" w:styleId="Title">
    <w:name w:val="Title"/>
    <w:basedOn w:val="Normal"/>
    <w:next w:val="Normal"/>
    <w:link w:val="TitleChar"/>
    <w:uiPriority w:val="10"/>
    <w:qFormat/>
    <w:rsid w:val="00646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4F3"/>
    <w:pPr>
      <w:spacing w:before="160"/>
      <w:jc w:val="center"/>
    </w:pPr>
    <w:rPr>
      <w:i/>
      <w:iCs/>
      <w:color w:val="404040" w:themeColor="text1" w:themeTint="BF"/>
    </w:rPr>
  </w:style>
  <w:style w:type="character" w:customStyle="1" w:styleId="QuoteChar">
    <w:name w:val="Quote Char"/>
    <w:basedOn w:val="DefaultParagraphFont"/>
    <w:link w:val="Quote"/>
    <w:uiPriority w:val="29"/>
    <w:rsid w:val="006464F3"/>
    <w:rPr>
      <w:i/>
      <w:iCs/>
      <w:color w:val="404040" w:themeColor="text1" w:themeTint="BF"/>
    </w:rPr>
  </w:style>
  <w:style w:type="paragraph" w:styleId="ListParagraph">
    <w:name w:val="List Paragraph"/>
    <w:basedOn w:val="Normal"/>
    <w:uiPriority w:val="34"/>
    <w:qFormat/>
    <w:rsid w:val="006464F3"/>
    <w:pPr>
      <w:ind w:left="720"/>
      <w:contextualSpacing/>
    </w:pPr>
  </w:style>
  <w:style w:type="character" w:styleId="IntenseEmphasis">
    <w:name w:val="Intense Emphasis"/>
    <w:basedOn w:val="DefaultParagraphFont"/>
    <w:uiPriority w:val="21"/>
    <w:qFormat/>
    <w:rsid w:val="006464F3"/>
    <w:rPr>
      <w:i/>
      <w:iCs/>
      <w:color w:val="0F4761" w:themeColor="accent1" w:themeShade="BF"/>
    </w:rPr>
  </w:style>
  <w:style w:type="paragraph" w:styleId="IntenseQuote">
    <w:name w:val="Intense Quote"/>
    <w:basedOn w:val="Normal"/>
    <w:next w:val="Normal"/>
    <w:link w:val="IntenseQuoteChar"/>
    <w:uiPriority w:val="30"/>
    <w:qFormat/>
    <w:rsid w:val="00646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4F3"/>
    <w:rPr>
      <w:i/>
      <w:iCs/>
      <w:color w:val="0F4761" w:themeColor="accent1" w:themeShade="BF"/>
    </w:rPr>
  </w:style>
  <w:style w:type="character" w:styleId="IntenseReference">
    <w:name w:val="Intense Reference"/>
    <w:basedOn w:val="DefaultParagraphFont"/>
    <w:uiPriority w:val="32"/>
    <w:qFormat/>
    <w:rsid w:val="006464F3"/>
    <w:rPr>
      <w:b/>
      <w:bCs/>
      <w:smallCaps/>
      <w:color w:val="0F4761" w:themeColor="accent1" w:themeShade="BF"/>
      <w:spacing w:val="5"/>
    </w:rPr>
  </w:style>
  <w:style w:type="table" w:styleId="TableGrid">
    <w:name w:val="Table Grid"/>
    <w:basedOn w:val="TableNormal"/>
    <w:uiPriority w:val="39"/>
    <w:rsid w:val="0064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4F3"/>
  </w:style>
  <w:style w:type="paragraph" w:styleId="Footer">
    <w:name w:val="footer"/>
    <w:basedOn w:val="Normal"/>
    <w:link w:val="FooterChar"/>
    <w:uiPriority w:val="99"/>
    <w:unhideWhenUsed/>
    <w:rsid w:val="0064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Jackson</dc:creator>
  <cp:keywords/>
  <dc:description/>
  <cp:lastModifiedBy>Ashley Jackson</cp:lastModifiedBy>
  <cp:revision>63</cp:revision>
  <dcterms:created xsi:type="dcterms:W3CDTF">2024-01-26T11:48:00Z</dcterms:created>
  <dcterms:modified xsi:type="dcterms:W3CDTF">2024-01-29T09:19:00Z</dcterms:modified>
</cp:coreProperties>
</file>